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50053" w:rsidRDefault="00150053" w:rsidP="00150053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0A37501D" w14:textId="77777777" w:rsidR="00150053" w:rsidRDefault="00150053" w:rsidP="00150053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5DAB6C7B" w14:textId="77777777" w:rsidR="00150053" w:rsidRDefault="00150053" w:rsidP="00150053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02EB378F" w14:textId="77777777" w:rsidR="00150053" w:rsidRDefault="00150053" w:rsidP="00150053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6A05A809" w14:textId="77777777" w:rsidR="00150053" w:rsidRDefault="00150053" w:rsidP="00150053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538186EC" w14:textId="6B703E86" w:rsidR="00150053" w:rsidRDefault="00A83AB3" w:rsidP="00150053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  <w:r w:rsidRPr="00EB1101">
        <w:rPr>
          <w:rFonts w:cs="HelveticaNeue-LightExt"/>
          <w:sz w:val="48"/>
          <w:szCs w:val="48"/>
        </w:rPr>
        <w:t>Intern</w:t>
      </w:r>
      <w:r>
        <w:rPr>
          <w:rFonts w:cs="HelveticaNeue-LightExt"/>
          <w:sz w:val="48"/>
          <w:szCs w:val="48"/>
        </w:rPr>
        <w:t xml:space="preserve"> </w:t>
      </w:r>
      <w:r w:rsidR="004B14D5">
        <w:rPr>
          <w:rFonts w:cs="HelveticaNeue-LightExt"/>
          <w:sz w:val="48"/>
          <w:szCs w:val="48"/>
        </w:rPr>
        <w:t>k</w:t>
      </w:r>
      <w:r>
        <w:rPr>
          <w:rFonts w:cs="HelveticaNeue-LightExt"/>
          <w:sz w:val="48"/>
          <w:szCs w:val="48"/>
        </w:rPr>
        <w:t>lach</w:t>
      </w:r>
      <w:r w:rsidR="00EB1101">
        <w:rPr>
          <w:rFonts w:cs="HelveticaNeue-LightExt"/>
          <w:sz w:val="48"/>
          <w:szCs w:val="48"/>
        </w:rPr>
        <w:t>t</w:t>
      </w:r>
      <w:r w:rsidR="00C22FF6">
        <w:rPr>
          <w:rFonts w:cs="HelveticaNeue-LightExt"/>
          <w:sz w:val="48"/>
          <w:szCs w:val="48"/>
        </w:rPr>
        <w:t>reg</w:t>
      </w:r>
      <w:r w:rsidR="00EE36AE">
        <w:rPr>
          <w:rFonts w:cs="HelveticaNeue-LightExt"/>
          <w:sz w:val="48"/>
          <w:szCs w:val="48"/>
        </w:rPr>
        <w:t xml:space="preserve">lement </w:t>
      </w:r>
      <w:r w:rsidR="00C40EDB">
        <w:rPr>
          <w:rFonts w:cs="HelveticaNeue-LightExt"/>
          <w:sz w:val="48"/>
          <w:szCs w:val="48"/>
        </w:rPr>
        <w:t>voor ouders</w:t>
      </w:r>
    </w:p>
    <w:p w14:paraId="27ABCA77" w14:textId="7B0D5C99" w:rsidR="00C40EDB" w:rsidRDefault="004B14D5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  <w:proofErr w:type="spellStart"/>
      <w:r>
        <w:rPr>
          <w:rFonts w:cs="HelveticaNeue-LightExt"/>
          <w:sz w:val="48"/>
          <w:szCs w:val="48"/>
        </w:rPr>
        <w:t>Waardse</w:t>
      </w:r>
      <w:proofErr w:type="spellEnd"/>
      <w:r>
        <w:rPr>
          <w:rFonts w:cs="HelveticaNeue-LightExt"/>
          <w:sz w:val="48"/>
          <w:szCs w:val="48"/>
        </w:rPr>
        <w:t xml:space="preserve"> </w:t>
      </w:r>
      <w:proofErr w:type="spellStart"/>
      <w:r>
        <w:rPr>
          <w:rFonts w:cs="HelveticaNeue-LightExt"/>
          <w:sz w:val="48"/>
          <w:szCs w:val="48"/>
        </w:rPr>
        <w:t>Kids</w:t>
      </w:r>
      <w:proofErr w:type="spellEnd"/>
    </w:p>
    <w:p w14:paraId="5A39BBE3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41C8F396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716933E6" w14:textId="17D5576F" w:rsidR="00C40EDB" w:rsidRDefault="004B14D5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  <w:r w:rsidRPr="00A54BFD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0D99AF3" wp14:editId="42F97079">
            <wp:simplePos x="0" y="0"/>
            <wp:positionH relativeFrom="margin">
              <wp:posOffset>1114425</wp:posOffset>
            </wp:positionH>
            <wp:positionV relativeFrom="paragraph">
              <wp:posOffset>353752</wp:posOffset>
            </wp:positionV>
            <wp:extent cx="3440511" cy="240982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aardse Kids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11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72C2020B" w:rsidR="00C40EDB" w:rsidRDefault="004B14D5" w:rsidP="004B14D5">
      <w:pPr>
        <w:tabs>
          <w:tab w:val="left" w:pos="3735"/>
        </w:tabs>
        <w:autoSpaceDE w:val="0"/>
        <w:autoSpaceDN w:val="0"/>
        <w:adjustRightInd w:val="0"/>
        <w:spacing w:after="0"/>
        <w:rPr>
          <w:rFonts w:cs="HelveticaNeue-LightExt"/>
          <w:sz w:val="48"/>
          <w:szCs w:val="48"/>
        </w:rPr>
      </w:pPr>
      <w:r>
        <w:rPr>
          <w:rFonts w:cs="HelveticaNeue-LightExt"/>
          <w:sz w:val="48"/>
          <w:szCs w:val="48"/>
        </w:rPr>
        <w:tab/>
      </w:r>
    </w:p>
    <w:p w14:paraId="0D0B940D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0E27B00A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60061E4C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44EAFD9C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4B94D5A5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3DEEC669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3656B9AB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45FB0818" w14:textId="77777777" w:rsidR="00C40ED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sz w:val="48"/>
          <w:szCs w:val="48"/>
        </w:rPr>
      </w:pPr>
    </w:p>
    <w:p w14:paraId="049F31CB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53128261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62486C05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4101652C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4B99056E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1299C43A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4DDBEF00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3461D779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</w:rPr>
      </w:pPr>
    </w:p>
    <w:p w14:paraId="3CF2D8B6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  <w:sz w:val="16"/>
          <w:szCs w:val="16"/>
        </w:rPr>
      </w:pPr>
    </w:p>
    <w:p w14:paraId="0FB78278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  <w:sz w:val="16"/>
          <w:szCs w:val="16"/>
        </w:rPr>
      </w:pPr>
    </w:p>
    <w:p w14:paraId="1FC39945" w14:textId="77777777" w:rsidR="00D30431" w:rsidRDefault="00D30431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  <w:sz w:val="16"/>
          <w:szCs w:val="16"/>
        </w:rPr>
      </w:pPr>
    </w:p>
    <w:p w14:paraId="3F254C03" w14:textId="2C69E54E" w:rsidR="00C40EDB" w:rsidRPr="00D30431" w:rsidRDefault="00A83AB3" w:rsidP="00C40EDB">
      <w:pPr>
        <w:autoSpaceDE w:val="0"/>
        <w:autoSpaceDN w:val="0"/>
        <w:adjustRightInd w:val="0"/>
        <w:spacing w:after="0"/>
        <w:ind w:firstLine="708"/>
        <w:rPr>
          <w:rFonts w:cs="HelveticaNeue-LightExt"/>
          <w:sz w:val="16"/>
          <w:szCs w:val="16"/>
        </w:rPr>
      </w:pPr>
      <w:r>
        <w:rPr>
          <w:rFonts w:cs="HelveticaNeue-LightExt"/>
          <w:sz w:val="16"/>
          <w:szCs w:val="16"/>
        </w:rPr>
        <w:t xml:space="preserve">Intern </w:t>
      </w:r>
      <w:r w:rsidR="004B14D5">
        <w:rPr>
          <w:rFonts w:cs="HelveticaNeue-LightExt"/>
          <w:sz w:val="16"/>
          <w:szCs w:val="16"/>
        </w:rPr>
        <w:t>k</w:t>
      </w:r>
      <w:r>
        <w:rPr>
          <w:rFonts w:cs="HelveticaNeue-LightExt"/>
          <w:sz w:val="16"/>
          <w:szCs w:val="16"/>
        </w:rPr>
        <w:t>lacht</w:t>
      </w:r>
      <w:r w:rsidR="00EE36AE" w:rsidRPr="00D30431">
        <w:rPr>
          <w:rFonts w:cs="HelveticaNeue-LightExt"/>
          <w:sz w:val="16"/>
          <w:szCs w:val="16"/>
        </w:rPr>
        <w:t xml:space="preserve">reglement </w:t>
      </w:r>
      <w:r>
        <w:rPr>
          <w:rFonts w:cs="HelveticaNeue-LightExt"/>
          <w:sz w:val="16"/>
          <w:szCs w:val="16"/>
        </w:rPr>
        <w:t xml:space="preserve">ouders </w:t>
      </w:r>
      <w:proofErr w:type="spellStart"/>
      <w:r w:rsidR="004B14D5">
        <w:rPr>
          <w:rFonts w:cs="HelveticaNeue-LightExt"/>
          <w:sz w:val="16"/>
          <w:szCs w:val="16"/>
        </w:rPr>
        <w:t>Waardse</w:t>
      </w:r>
      <w:proofErr w:type="spellEnd"/>
      <w:r w:rsidR="004B14D5">
        <w:rPr>
          <w:rFonts w:cs="HelveticaNeue-LightExt"/>
          <w:sz w:val="16"/>
          <w:szCs w:val="16"/>
        </w:rPr>
        <w:t xml:space="preserve"> </w:t>
      </w:r>
      <w:proofErr w:type="spellStart"/>
      <w:r w:rsidR="004B14D5">
        <w:rPr>
          <w:rFonts w:cs="HelveticaNeue-LightExt"/>
          <w:sz w:val="16"/>
          <w:szCs w:val="16"/>
        </w:rPr>
        <w:t>Kids</w:t>
      </w:r>
      <w:proofErr w:type="spellEnd"/>
    </w:p>
    <w:p w14:paraId="21B0A57A" w14:textId="77777777" w:rsidR="00DC6A5F" w:rsidRDefault="00C40EDB" w:rsidP="00C40EDB">
      <w:pPr>
        <w:autoSpaceDE w:val="0"/>
        <w:autoSpaceDN w:val="0"/>
        <w:adjustRightInd w:val="0"/>
        <w:spacing w:after="0"/>
        <w:rPr>
          <w:rFonts w:cs="HelveticaNeue-LightExt"/>
          <w:sz w:val="16"/>
          <w:szCs w:val="16"/>
        </w:rPr>
      </w:pPr>
      <w:r w:rsidRPr="00D30431">
        <w:rPr>
          <w:rFonts w:cs="HelveticaNeue-LightExt"/>
          <w:sz w:val="16"/>
          <w:szCs w:val="16"/>
        </w:rPr>
        <w:tab/>
        <w:t>S</w:t>
      </w:r>
      <w:r w:rsidR="0089068A">
        <w:rPr>
          <w:rFonts w:cs="HelveticaNeue-LightExt"/>
          <w:sz w:val="16"/>
          <w:szCs w:val="16"/>
        </w:rPr>
        <w:t>tatus:</w:t>
      </w:r>
      <w:r w:rsidR="003B0FDE">
        <w:rPr>
          <w:rFonts w:cs="HelveticaNeue-LightExt"/>
          <w:sz w:val="16"/>
          <w:szCs w:val="16"/>
        </w:rPr>
        <w:t xml:space="preserve"> </w:t>
      </w:r>
      <w:r w:rsidR="00DC6A5F">
        <w:rPr>
          <w:rFonts w:cs="HelveticaNeue-LightExt"/>
          <w:sz w:val="16"/>
          <w:szCs w:val="16"/>
        </w:rPr>
        <w:t>definitief</w:t>
      </w:r>
    </w:p>
    <w:p w14:paraId="4F0D3E68" w14:textId="71F2F036" w:rsidR="003B0FDE" w:rsidRDefault="57E74073" w:rsidP="57E74073">
      <w:pPr>
        <w:autoSpaceDE w:val="0"/>
        <w:autoSpaceDN w:val="0"/>
        <w:adjustRightInd w:val="0"/>
        <w:spacing w:after="0"/>
        <w:ind w:firstLine="708"/>
        <w:rPr>
          <w:rFonts w:cs="HelveticaNeue-LightExt"/>
          <w:sz w:val="16"/>
          <w:szCs w:val="16"/>
        </w:rPr>
      </w:pPr>
      <w:r w:rsidRPr="57E74073">
        <w:rPr>
          <w:rFonts w:cs="HelveticaNeue-LightExt"/>
          <w:sz w:val="16"/>
          <w:szCs w:val="16"/>
        </w:rPr>
        <w:t>Datum: 22 maart  2017</w:t>
      </w:r>
    </w:p>
    <w:p w14:paraId="44BAB058" w14:textId="77777777" w:rsidR="00C40EDB" w:rsidRPr="00D30431" w:rsidRDefault="0068334E" w:rsidP="00C40EDB">
      <w:pPr>
        <w:autoSpaceDE w:val="0"/>
        <w:autoSpaceDN w:val="0"/>
        <w:adjustRightInd w:val="0"/>
        <w:spacing w:after="0"/>
        <w:rPr>
          <w:rFonts w:cs="HelveticaNeue-LightExt"/>
          <w:sz w:val="16"/>
          <w:szCs w:val="16"/>
        </w:rPr>
      </w:pPr>
      <w:r>
        <w:rPr>
          <w:rFonts w:cs="HelveticaNeue-LightExt"/>
          <w:sz w:val="16"/>
          <w:szCs w:val="16"/>
        </w:rPr>
        <w:tab/>
        <w:t>Eigenaar: D</w:t>
      </w:r>
      <w:r w:rsidR="00C40EDB" w:rsidRPr="00D30431">
        <w:rPr>
          <w:rFonts w:cs="HelveticaNeue-LightExt"/>
          <w:sz w:val="16"/>
          <w:szCs w:val="16"/>
        </w:rPr>
        <w:t>irectie</w:t>
      </w:r>
    </w:p>
    <w:p w14:paraId="79EA85DD" w14:textId="3A54B9BF" w:rsidR="00C40EDB" w:rsidRDefault="00C22FF6" w:rsidP="57E74073">
      <w:pPr>
        <w:autoSpaceDE w:val="0"/>
        <w:autoSpaceDN w:val="0"/>
        <w:adjustRightInd w:val="0"/>
        <w:spacing w:after="0"/>
        <w:rPr>
          <w:rFonts w:cs="HelveticaNeue-LightExt"/>
          <w:sz w:val="28"/>
          <w:szCs w:val="28"/>
        </w:rPr>
      </w:pPr>
      <w:r w:rsidRPr="00D30431">
        <w:rPr>
          <w:rFonts w:cs="HelveticaNeue-LightExt"/>
          <w:sz w:val="16"/>
          <w:szCs w:val="16"/>
        </w:rPr>
        <w:tab/>
        <w:t xml:space="preserve">Evaluatie: </w:t>
      </w:r>
      <w:r w:rsidR="004B14D5">
        <w:rPr>
          <w:rFonts w:cs="HelveticaNeue-LightExt"/>
          <w:sz w:val="16"/>
          <w:szCs w:val="16"/>
        </w:rPr>
        <w:t>augustus 202</w:t>
      </w:r>
      <w:r w:rsidR="7D2A36D5">
        <w:rPr>
          <w:rFonts w:cs="HelveticaNeue-LightExt"/>
          <w:sz w:val="16"/>
          <w:szCs w:val="16"/>
        </w:rPr>
        <w:t>0</w:t>
      </w:r>
      <w:r w:rsidR="00150053" w:rsidRPr="00150053">
        <w:rPr>
          <w:rFonts w:cs="HelveticaNeue-LightExt"/>
          <w:sz w:val="48"/>
          <w:szCs w:val="48"/>
        </w:rPr>
        <w:br w:type="page"/>
      </w:r>
      <w:r w:rsidR="00EB1101" w:rsidRPr="00EB1101">
        <w:rPr>
          <w:rFonts w:cs="HelveticaNeue-LightExt"/>
          <w:sz w:val="28"/>
          <w:szCs w:val="28"/>
        </w:rPr>
        <w:lastRenderedPageBreak/>
        <w:t>Intern</w:t>
      </w:r>
      <w:r w:rsidR="00EB1101">
        <w:rPr>
          <w:rFonts w:cs="HelveticaNeue-LightExt"/>
          <w:sz w:val="48"/>
          <w:szCs w:val="48"/>
        </w:rPr>
        <w:t xml:space="preserve"> </w:t>
      </w:r>
      <w:r w:rsidR="00EE36AE">
        <w:rPr>
          <w:rFonts w:cs="HelveticaNeue-LightExt"/>
          <w:sz w:val="28"/>
          <w:szCs w:val="28"/>
        </w:rPr>
        <w:t>Klachtenreglement</w:t>
      </w:r>
      <w:r w:rsidR="00C40EDB">
        <w:rPr>
          <w:rFonts w:cs="HelveticaNeue-LightExt"/>
          <w:sz w:val="28"/>
          <w:szCs w:val="28"/>
        </w:rPr>
        <w:t xml:space="preserve"> </w:t>
      </w:r>
      <w:r w:rsidR="00823CBC">
        <w:rPr>
          <w:rFonts w:cs="HelveticaNeue-LightExt"/>
          <w:sz w:val="28"/>
          <w:szCs w:val="28"/>
        </w:rPr>
        <w:t xml:space="preserve">voor </w:t>
      </w:r>
      <w:r w:rsidR="00C40EDB">
        <w:rPr>
          <w:rFonts w:cs="HelveticaNeue-LightExt"/>
          <w:sz w:val="28"/>
          <w:szCs w:val="28"/>
        </w:rPr>
        <w:t xml:space="preserve">ouders </w:t>
      </w:r>
    </w:p>
    <w:p w14:paraId="29D6B04F" w14:textId="77777777" w:rsidR="00C40EDB" w:rsidRPr="0046752B" w:rsidRDefault="00C40EDB" w:rsidP="00C40EDB">
      <w:pPr>
        <w:autoSpaceDE w:val="0"/>
        <w:autoSpaceDN w:val="0"/>
        <w:adjustRightInd w:val="0"/>
        <w:spacing w:after="0"/>
        <w:jc w:val="center"/>
        <w:rPr>
          <w:rFonts w:cs="HelveticaNeue-LightExt"/>
          <w:b/>
        </w:rPr>
      </w:pPr>
      <w:r w:rsidRPr="0046752B">
        <w:rPr>
          <w:rFonts w:cs="HelveticaNeue-LightExt"/>
          <w:b/>
        </w:rPr>
        <w:t xml:space="preserve"> </w:t>
      </w:r>
    </w:p>
    <w:p w14:paraId="2BCEB4F5" w14:textId="6CA35004" w:rsidR="0046752B" w:rsidRDefault="0046752B" w:rsidP="0023439C">
      <w:pPr>
        <w:autoSpaceDE w:val="0"/>
        <w:autoSpaceDN w:val="0"/>
        <w:adjustRightInd w:val="0"/>
        <w:spacing w:after="0"/>
        <w:rPr>
          <w:rFonts w:cs="HelveticaNeue-Thin"/>
        </w:rPr>
      </w:pPr>
      <w:r w:rsidRPr="0046752B">
        <w:rPr>
          <w:rFonts w:cs="HelveticaNeue-Thin"/>
        </w:rPr>
        <w:t>Ondanks dat wij ons best doen om de opvang van uw kind zo goed mogelijk t</w:t>
      </w:r>
      <w:r>
        <w:rPr>
          <w:rFonts w:cs="HelveticaNeue-Thin"/>
        </w:rPr>
        <w:t xml:space="preserve">e verzorgen, kan het voorkomen </w:t>
      </w:r>
      <w:r w:rsidRPr="0046752B">
        <w:rPr>
          <w:rFonts w:cs="HelveticaNeue-Thin"/>
        </w:rPr>
        <w:t xml:space="preserve">dat u </w:t>
      </w:r>
      <w:r w:rsidR="00EE36AE">
        <w:rPr>
          <w:rFonts w:cs="HelveticaNeue-Thin"/>
        </w:rPr>
        <w:t xml:space="preserve">niet </w:t>
      </w:r>
      <w:r w:rsidRPr="0046752B">
        <w:rPr>
          <w:rFonts w:cs="HelveticaNeue-Thin"/>
        </w:rPr>
        <w:t xml:space="preserve">tevreden bent. U kunt dan de </w:t>
      </w:r>
      <w:r w:rsidR="00150053">
        <w:rPr>
          <w:rFonts w:cs="HelveticaNeue-Thin"/>
        </w:rPr>
        <w:t>pedagogisch medewerkers</w:t>
      </w:r>
      <w:r w:rsidR="00EE36AE">
        <w:rPr>
          <w:rFonts w:cs="HelveticaNeue-Thin"/>
        </w:rPr>
        <w:t xml:space="preserve"> van de groep</w:t>
      </w:r>
      <w:r w:rsidR="00EE36AE" w:rsidRPr="0046752B">
        <w:rPr>
          <w:rFonts w:cs="HelveticaNeue-Thin"/>
        </w:rPr>
        <w:t xml:space="preserve"> </w:t>
      </w:r>
      <w:r w:rsidR="00EE36AE">
        <w:rPr>
          <w:rFonts w:cs="HelveticaNeue-Thin"/>
        </w:rPr>
        <w:t>of de leidsters van de peuterspeelzalen</w:t>
      </w:r>
      <w:r w:rsidR="00150053">
        <w:rPr>
          <w:rFonts w:cs="HelveticaNeue-Thin"/>
        </w:rPr>
        <w:t xml:space="preserve"> </w:t>
      </w:r>
      <w:r w:rsidRPr="0046752B">
        <w:rPr>
          <w:rFonts w:cs="HelveticaNeue-Thin"/>
        </w:rPr>
        <w:t>benaderen om uw probleem te bespreken.</w:t>
      </w:r>
      <w:r w:rsidR="00150053">
        <w:rPr>
          <w:rFonts w:cs="HelveticaNeue-Thin"/>
        </w:rPr>
        <w:t xml:space="preserve"> </w:t>
      </w:r>
      <w:r w:rsidRPr="0046752B">
        <w:rPr>
          <w:rFonts w:cs="HelveticaNeue-Thin"/>
        </w:rPr>
        <w:t xml:space="preserve">Gaat het om </w:t>
      </w:r>
      <w:r w:rsidR="00150053">
        <w:rPr>
          <w:rFonts w:cs="HelveticaNeue-Thin"/>
        </w:rPr>
        <w:t xml:space="preserve">een </w:t>
      </w:r>
      <w:r w:rsidR="00206C30">
        <w:rPr>
          <w:rFonts w:cs="HelveticaNeue-Thin"/>
        </w:rPr>
        <w:t>opmerking</w:t>
      </w:r>
      <w:r w:rsidR="00150053">
        <w:rPr>
          <w:rFonts w:cs="HelveticaNeue-Thin"/>
        </w:rPr>
        <w:t xml:space="preserve"> van </w:t>
      </w:r>
      <w:r w:rsidRPr="0046752B">
        <w:rPr>
          <w:rFonts w:cs="HelveticaNeue-Thin"/>
        </w:rPr>
        <w:t xml:space="preserve">administratieve </w:t>
      </w:r>
      <w:r w:rsidR="00150053">
        <w:rPr>
          <w:rFonts w:cs="HelveticaNeue-Thin"/>
        </w:rPr>
        <w:t>aard</w:t>
      </w:r>
      <w:r w:rsidRPr="0046752B">
        <w:rPr>
          <w:rFonts w:cs="HelveticaNeue-Thin"/>
        </w:rPr>
        <w:t xml:space="preserve"> dan kunt u con</w:t>
      </w:r>
      <w:r>
        <w:rPr>
          <w:rFonts w:cs="HelveticaNeue-Thin"/>
        </w:rPr>
        <w:t xml:space="preserve">tact opnemen met een medewerker </w:t>
      </w:r>
      <w:r w:rsidR="00150053">
        <w:rPr>
          <w:rFonts w:cs="HelveticaNeue-Thin"/>
        </w:rPr>
        <w:t xml:space="preserve">van het centraal bureau </w:t>
      </w:r>
      <w:r w:rsidRPr="0046752B">
        <w:rPr>
          <w:rFonts w:cs="HelveticaNeue-Thin"/>
        </w:rPr>
        <w:t xml:space="preserve">van </w:t>
      </w:r>
      <w:proofErr w:type="spellStart"/>
      <w:r w:rsidR="004B14D5">
        <w:rPr>
          <w:rFonts w:cs="HelveticaNeue-Thin"/>
        </w:rPr>
        <w:t>Waardse</w:t>
      </w:r>
      <w:proofErr w:type="spellEnd"/>
      <w:r w:rsidR="004B14D5">
        <w:rPr>
          <w:rFonts w:cs="HelveticaNeue-Thin"/>
        </w:rPr>
        <w:t xml:space="preserve"> </w:t>
      </w:r>
      <w:proofErr w:type="spellStart"/>
      <w:r w:rsidR="004B14D5">
        <w:rPr>
          <w:rFonts w:cs="HelveticaNeue-Thin"/>
        </w:rPr>
        <w:t>Kids</w:t>
      </w:r>
      <w:proofErr w:type="spellEnd"/>
      <w:r w:rsidRPr="0046752B">
        <w:rPr>
          <w:rFonts w:cs="HelveticaNeue-Thin"/>
        </w:rPr>
        <w:t xml:space="preserve">. </w:t>
      </w:r>
      <w:r w:rsidRPr="00EB1101">
        <w:rPr>
          <w:rFonts w:cs="HelveticaNeue-Thin"/>
        </w:rPr>
        <w:t xml:space="preserve">Wij zullen er alles aan doen om </w:t>
      </w:r>
      <w:r w:rsidR="003B0FDE" w:rsidRPr="00EB1101">
        <w:rPr>
          <w:rFonts w:cs="HelveticaNeue-Thin"/>
        </w:rPr>
        <w:t>tot een bevredigende oplossing te komen.</w:t>
      </w:r>
    </w:p>
    <w:p w14:paraId="0562CB0E" w14:textId="77777777" w:rsidR="003B0FDE" w:rsidRDefault="003B0FDE" w:rsidP="0023439C">
      <w:pPr>
        <w:autoSpaceDE w:val="0"/>
        <w:autoSpaceDN w:val="0"/>
        <w:adjustRightInd w:val="0"/>
        <w:spacing w:after="0"/>
        <w:rPr>
          <w:rFonts w:cs="HelveticaNeue-Thin"/>
        </w:rPr>
      </w:pPr>
    </w:p>
    <w:p w14:paraId="3E2FC2D1" w14:textId="7BBA27D8" w:rsidR="0046752B" w:rsidRDefault="0046752B" w:rsidP="0023439C">
      <w:pPr>
        <w:autoSpaceDE w:val="0"/>
        <w:autoSpaceDN w:val="0"/>
        <w:adjustRightInd w:val="0"/>
        <w:spacing w:after="0"/>
        <w:rPr>
          <w:rFonts w:cs="HelveticaNeue-Thin"/>
        </w:rPr>
      </w:pPr>
      <w:r w:rsidRPr="00EB1101">
        <w:rPr>
          <w:rFonts w:cs="HelveticaNeue-Thin"/>
        </w:rPr>
        <w:t xml:space="preserve">Maar het kan natuurlijk ook zo zijn dat u een </w:t>
      </w:r>
      <w:r w:rsidR="003B0FDE" w:rsidRPr="00EB1101">
        <w:rPr>
          <w:rFonts w:cs="HelveticaNeue-Thin"/>
        </w:rPr>
        <w:t xml:space="preserve">formele </w:t>
      </w:r>
      <w:r w:rsidRPr="00EB1101">
        <w:rPr>
          <w:rFonts w:cs="HelveticaNeue-Thin"/>
        </w:rPr>
        <w:t xml:space="preserve">klacht wilt indienen of dat wij u vragen of u een klacht wilt </w:t>
      </w:r>
      <w:r w:rsidR="00A83AB3" w:rsidRPr="00EB1101">
        <w:rPr>
          <w:rFonts w:cs="HelveticaNeue-Thin"/>
        </w:rPr>
        <w:t>indienen. Daarvoor hebben wij</w:t>
      </w:r>
      <w:r w:rsidR="003B0FDE" w:rsidRPr="00EB1101">
        <w:rPr>
          <w:rFonts w:cs="HelveticaNeue-Thin"/>
        </w:rPr>
        <w:t xml:space="preserve"> in het kader van de Wet kinderopvang </w:t>
      </w:r>
      <w:r w:rsidRPr="00EB1101">
        <w:rPr>
          <w:rFonts w:cs="HelveticaNeue-Thin"/>
        </w:rPr>
        <w:t xml:space="preserve"> een </w:t>
      </w:r>
      <w:r w:rsidR="003B0FDE" w:rsidRPr="00EB1101">
        <w:rPr>
          <w:rFonts w:cs="HelveticaNeue-Thin"/>
        </w:rPr>
        <w:t xml:space="preserve">interne </w:t>
      </w:r>
      <w:r w:rsidRPr="00EB1101">
        <w:rPr>
          <w:rFonts w:cs="HelveticaNeue-Thin"/>
        </w:rPr>
        <w:t xml:space="preserve">klachtenprocedure: een stappenplan dat waarborgt dat klachten door ons serieus en afdoende worden behandeld. </w:t>
      </w:r>
      <w:r w:rsidR="00C40EDB" w:rsidRPr="00EB1101">
        <w:rPr>
          <w:rFonts w:cs="HelveticaNeue-Thin"/>
        </w:rPr>
        <w:t xml:space="preserve">Onderstaand </w:t>
      </w:r>
      <w:r w:rsidRPr="00EB1101">
        <w:rPr>
          <w:rFonts w:cs="HelveticaNeue-Thin"/>
        </w:rPr>
        <w:t xml:space="preserve">wordt de klachtenprocedure uitgelegd. Hierbij </w:t>
      </w:r>
      <w:r w:rsidR="00EE36AE" w:rsidRPr="00EB1101">
        <w:rPr>
          <w:rFonts w:cs="HelveticaNeue-Thin"/>
        </w:rPr>
        <w:t xml:space="preserve">hoort ook een klachtenformulier, dat verkrijgbaar is bij de pedagogisch medewerker. U kunt ook het </w:t>
      </w:r>
      <w:r w:rsidR="00EE36AE" w:rsidRPr="00A96301">
        <w:rPr>
          <w:rFonts w:cs="HelveticaNeue-Thin"/>
        </w:rPr>
        <w:t xml:space="preserve">formulier </w:t>
      </w:r>
      <w:r w:rsidR="00C8439D" w:rsidRPr="00A96301">
        <w:rPr>
          <w:rFonts w:cs="HelveticaNeue-Thin"/>
        </w:rPr>
        <w:t xml:space="preserve">hier </w:t>
      </w:r>
      <w:r w:rsidR="00EE36AE" w:rsidRPr="00A96301">
        <w:rPr>
          <w:rFonts w:cs="HelveticaNeue-Thin"/>
        </w:rPr>
        <w:t>invullen.</w:t>
      </w:r>
    </w:p>
    <w:p w14:paraId="34CE0A41" w14:textId="77777777" w:rsidR="00B71BE4" w:rsidRDefault="00B71BE4" w:rsidP="0023439C">
      <w:pPr>
        <w:autoSpaceDE w:val="0"/>
        <w:autoSpaceDN w:val="0"/>
        <w:adjustRightInd w:val="0"/>
        <w:spacing w:after="0"/>
        <w:rPr>
          <w:rFonts w:cs="HelveticaNeue-Thin"/>
        </w:rPr>
      </w:pPr>
    </w:p>
    <w:p w14:paraId="2E14CC21" w14:textId="77777777" w:rsidR="005A1493" w:rsidRDefault="00B71BE4" w:rsidP="0023439C">
      <w:pPr>
        <w:autoSpaceDE w:val="0"/>
        <w:autoSpaceDN w:val="0"/>
        <w:adjustRightInd w:val="0"/>
        <w:spacing w:after="0"/>
        <w:rPr>
          <w:rFonts w:cs="HelveticaNeue-Thin"/>
        </w:rPr>
      </w:pPr>
      <w:r>
        <w:rPr>
          <w:rFonts w:cs="HelveticaNeue-Thin"/>
        </w:rPr>
        <w:t xml:space="preserve">Mocht interne klachtenafhandeling niet leiden tot een bevredigende oplossing dan staat het u vrij </w:t>
      </w:r>
      <w:r w:rsidR="00EB1101">
        <w:rPr>
          <w:rFonts w:cs="HelveticaNeue-Thin"/>
        </w:rPr>
        <w:t xml:space="preserve">zich </w:t>
      </w:r>
      <w:r>
        <w:rPr>
          <w:rFonts w:cs="HelveticaNeue-Thin"/>
        </w:rPr>
        <w:t>voor in</w:t>
      </w:r>
      <w:r w:rsidR="00EB1101">
        <w:rPr>
          <w:rFonts w:cs="HelveticaNeue-Thin"/>
        </w:rPr>
        <w:t xml:space="preserve">formatie, advies en </w:t>
      </w:r>
      <w:proofErr w:type="spellStart"/>
      <w:r w:rsidR="00EB1101">
        <w:rPr>
          <w:rFonts w:cs="HelveticaNeue-Thin"/>
        </w:rPr>
        <w:t>mediation</w:t>
      </w:r>
      <w:proofErr w:type="spellEnd"/>
      <w:r w:rsidR="00EB1101">
        <w:rPr>
          <w:rFonts w:cs="HelveticaNeue-Thin"/>
        </w:rPr>
        <w:t xml:space="preserve"> </w:t>
      </w:r>
      <w:r>
        <w:rPr>
          <w:rFonts w:cs="HelveticaNeue-Thin"/>
        </w:rPr>
        <w:t>tot het Klachtloket Kinderopvang gevestigd</w:t>
      </w:r>
      <w:r w:rsidR="005A1493">
        <w:rPr>
          <w:rFonts w:cs="HelveticaNeue-Thin"/>
        </w:rPr>
        <w:t xml:space="preserve"> in Den Haag te wenden: </w:t>
      </w:r>
      <w:hyperlink r:id="rId12" w:history="1">
        <w:r w:rsidR="005A1493" w:rsidRPr="00670144">
          <w:rPr>
            <w:rStyle w:val="Hyperlink"/>
            <w:rFonts w:cs="HelveticaNeue-Thin"/>
          </w:rPr>
          <w:t>www.klachtenloket-kinderopvang.nl</w:t>
        </w:r>
      </w:hyperlink>
      <w:r w:rsidR="005A1493">
        <w:rPr>
          <w:rFonts w:cs="HelveticaNeue-Thin"/>
        </w:rPr>
        <w:t xml:space="preserve"> </w:t>
      </w:r>
      <w:r>
        <w:rPr>
          <w:rFonts w:cs="HelveticaNeue-Thin"/>
        </w:rPr>
        <w:t>of het geschil in te dienen bij de Geschillencommissie</w:t>
      </w:r>
      <w:r w:rsidR="005A1493">
        <w:rPr>
          <w:rFonts w:cs="HelveticaNeue-Thin"/>
        </w:rPr>
        <w:t xml:space="preserve"> </w:t>
      </w:r>
      <w:hyperlink r:id="rId13" w:history="1">
        <w:r w:rsidR="005A1493" w:rsidRPr="00670144">
          <w:rPr>
            <w:rStyle w:val="Hyperlink"/>
            <w:rFonts w:cs="HelveticaNeue-Thin"/>
          </w:rPr>
          <w:t>https://www.degeschillencommissie.nl/</w:t>
        </w:r>
      </w:hyperlink>
      <w:r w:rsidR="005A1493">
        <w:rPr>
          <w:rFonts w:cs="HelveticaNeue-Thin"/>
        </w:rPr>
        <w:t>.</w:t>
      </w:r>
    </w:p>
    <w:p w14:paraId="7E5E7A86" w14:textId="77777777" w:rsidR="00B71BE4" w:rsidRDefault="0095709D" w:rsidP="0023439C">
      <w:pPr>
        <w:autoSpaceDE w:val="0"/>
        <w:autoSpaceDN w:val="0"/>
        <w:adjustRightInd w:val="0"/>
        <w:spacing w:after="0"/>
        <w:rPr>
          <w:rFonts w:cs="HelveticaNeue-Thin"/>
        </w:rPr>
      </w:pPr>
      <w:r>
        <w:rPr>
          <w:rFonts w:cs="HelveticaNeue-Thin"/>
        </w:rPr>
        <w:t xml:space="preserve">Het reglement van de Geschillencommissie vindt u hier </w:t>
      </w:r>
      <w:hyperlink r:id="rId14" w:anchor="q=Reglement+geschillencommissie+Kinderopvang+en+Peuterspeelzalen" w:history="1">
        <w:r w:rsidR="005A1493" w:rsidRPr="00670144">
          <w:rPr>
            <w:rStyle w:val="Hyperlink"/>
            <w:rFonts w:cs="HelveticaNeue-Thin"/>
          </w:rPr>
          <w:t>https://www.google.nl/?gws_rd=ssl#q=Reglement+geschillencommissie+Kinderopvang+en+Peuterspeelzalen</w:t>
        </w:r>
      </w:hyperlink>
    </w:p>
    <w:p w14:paraId="62EBF3C5" w14:textId="77777777" w:rsidR="005A1493" w:rsidRDefault="005A1493" w:rsidP="0023439C">
      <w:pPr>
        <w:autoSpaceDE w:val="0"/>
        <w:autoSpaceDN w:val="0"/>
        <w:adjustRightInd w:val="0"/>
        <w:spacing w:after="0"/>
        <w:rPr>
          <w:rFonts w:cs="HelveticaNeue-Thin"/>
        </w:rPr>
      </w:pPr>
    </w:p>
    <w:p w14:paraId="762BAE0C" w14:textId="77777777" w:rsidR="0046752B" w:rsidRPr="0095709D" w:rsidRDefault="00B71BE4" w:rsidP="008B729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HelveticaNeue-Thin"/>
          <w:b/>
        </w:rPr>
      </w:pPr>
      <w:r w:rsidRPr="0095709D">
        <w:rPr>
          <w:rFonts w:cs="HelveticaNeue-Thin"/>
          <w:b/>
        </w:rPr>
        <w:t>Definities</w:t>
      </w:r>
    </w:p>
    <w:p w14:paraId="3B5A3C48" w14:textId="25A113AC" w:rsidR="0095709D" w:rsidRDefault="00EB1101" w:rsidP="009D5EA5">
      <w:pPr>
        <w:autoSpaceDE w:val="0"/>
        <w:autoSpaceDN w:val="0"/>
        <w:adjustRightInd w:val="0"/>
        <w:spacing w:after="0"/>
        <w:ind w:left="2832" w:hanging="2832"/>
        <w:rPr>
          <w:rFonts w:cs="HelveticaNeue-LightExt"/>
        </w:rPr>
      </w:pPr>
      <w:r w:rsidRPr="008B7297">
        <w:rPr>
          <w:rFonts w:cs="HelveticaNeue-LightExt"/>
        </w:rPr>
        <w:t>Organisatie</w:t>
      </w:r>
      <w:r>
        <w:rPr>
          <w:rFonts w:cs="HelveticaNeue-LightExt"/>
        </w:rPr>
        <w:t>:</w:t>
      </w:r>
      <w:r>
        <w:rPr>
          <w:rFonts w:cs="HelveticaNeue-LightExt"/>
        </w:rPr>
        <w:tab/>
      </w:r>
      <w:proofErr w:type="spellStart"/>
      <w:r w:rsidR="004B14D5">
        <w:rPr>
          <w:rFonts w:cs="HelveticaNeue-LightExt"/>
        </w:rPr>
        <w:t>Waardse</w:t>
      </w:r>
      <w:proofErr w:type="spellEnd"/>
      <w:r w:rsidR="004B14D5">
        <w:rPr>
          <w:rFonts w:cs="HelveticaNeue-LightExt"/>
        </w:rPr>
        <w:t xml:space="preserve"> </w:t>
      </w:r>
      <w:proofErr w:type="spellStart"/>
      <w:r w:rsidR="004B14D5">
        <w:rPr>
          <w:rFonts w:cs="HelveticaNeue-LightExt"/>
        </w:rPr>
        <w:t>Kids</w:t>
      </w:r>
      <w:proofErr w:type="spellEnd"/>
      <w:r w:rsidR="004B14D5">
        <w:rPr>
          <w:rFonts w:cs="HelveticaNeue-LightExt"/>
        </w:rPr>
        <w:t xml:space="preserve"> Kinderopvang en </w:t>
      </w:r>
      <w:proofErr w:type="spellStart"/>
      <w:r w:rsidR="004B14D5">
        <w:rPr>
          <w:rFonts w:cs="HelveticaNeue-LightExt"/>
        </w:rPr>
        <w:t>Waardse</w:t>
      </w:r>
      <w:proofErr w:type="spellEnd"/>
      <w:r w:rsidR="004B14D5">
        <w:rPr>
          <w:rFonts w:cs="HelveticaNeue-LightExt"/>
        </w:rPr>
        <w:t xml:space="preserve"> </w:t>
      </w:r>
      <w:proofErr w:type="spellStart"/>
      <w:r w:rsidR="004B14D5">
        <w:rPr>
          <w:rFonts w:cs="HelveticaNeue-LightExt"/>
        </w:rPr>
        <w:t>Kids</w:t>
      </w:r>
      <w:proofErr w:type="spellEnd"/>
      <w:r w:rsidR="004B14D5">
        <w:rPr>
          <w:rFonts w:cs="HelveticaNeue-LightExt"/>
        </w:rPr>
        <w:t xml:space="preserve"> Peuteropvang</w:t>
      </w:r>
      <w:r w:rsidR="00997FDF">
        <w:rPr>
          <w:rFonts w:cs="HelveticaNeue-LightExt"/>
        </w:rPr>
        <w:t>.</w:t>
      </w:r>
    </w:p>
    <w:p w14:paraId="6D98A12B" w14:textId="77777777" w:rsidR="008B7297" w:rsidRDefault="008B7297" w:rsidP="00783F15">
      <w:pPr>
        <w:autoSpaceDE w:val="0"/>
        <w:autoSpaceDN w:val="0"/>
        <w:adjustRightInd w:val="0"/>
        <w:spacing w:after="0"/>
        <w:rPr>
          <w:rFonts w:cs="HelveticaNeue-LightExt"/>
        </w:rPr>
      </w:pPr>
    </w:p>
    <w:p w14:paraId="30E288B6" w14:textId="21AE2DFE" w:rsidR="00997FDF" w:rsidRDefault="00997FDF" w:rsidP="00783F15">
      <w:pPr>
        <w:autoSpaceDE w:val="0"/>
        <w:autoSpaceDN w:val="0"/>
        <w:adjustRightInd w:val="0"/>
        <w:spacing w:after="0"/>
        <w:rPr>
          <w:rFonts w:cs="HelveticaNeue-LightExt"/>
        </w:rPr>
      </w:pPr>
      <w:r>
        <w:rPr>
          <w:rFonts w:cs="HelveticaNeue-LightExt"/>
        </w:rPr>
        <w:t>Medewerker:</w:t>
      </w:r>
      <w:r>
        <w:rPr>
          <w:rFonts w:cs="HelveticaNeue-LightExt"/>
        </w:rPr>
        <w:tab/>
      </w:r>
      <w:r>
        <w:rPr>
          <w:rFonts w:cs="HelveticaNeue-LightExt"/>
        </w:rPr>
        <w:tab/>
      </w:r>
      <w:r w:rsidR="009D5EA5">
        <w:rPr>
          <w:rFonts w:cs="HelveticaNeue-LightExt"/>
        </w:rPr>
        <w:tab/>
      </w:r>
      <w:r>
        <w:rPr>
          <w:rFonts w:cs="HelveticaNeue-LightExt"/>
        </w:rPr>
        <w:t xml:space="preserve">De medewerker, werkzaam bij </w:t>
      </w:r>
      <w:proofErr w:type="spellStart"/>
      <w:r w:rsidR="004B14D5">
        <w:rPr>
          <w:rFonts w:cs="HelveticaNeue-LightExt"/>
        </w:rPr>
        <w:t>Waardse</w:t>
      </w:r>
      <w:proofErr w:type="spellEnd"/>
      <w:r w:rsidR="004B14D5">
        <w:rPr>
          <w:rFonts w:cs="HelveticaNeue-LightExt"/>
        </w:rPr>
        <w:t xml:space="preserve"> </w:t>
      </w:r>
      <w:proofErr w:type="spellStart"/>
      <w:r w:rsidR="004B14D5">
        <w:rPr>
          <w:rFonts w:cs="HelveticaNeue-LightExt"/>
        </w:rPr>
        <w:t>Kids</w:t>
      </w:r>
      <w:proofErr w:type="spellEnd"/>
      <w:r w:rsidR="009D5EA5">
        <w:rPr>
          <w:rFonts w:cs="HelveticaNeue-LightExt"/>
        </w:rPr>
        <w:t>.</w:t>
      </w:r>
    </w:p>
    <w:p w14:paraId="2946DB82" w14:textId="77777777" w:rsidR="008B7297" w:rsidRDefault="008B7297" w:rsidP="00783F15">
      <w:pPr>
        <w:autoSpaceDE w:val="0"/>
        <w:autoSpaceDN w:val="0"/>
        <w:adjustRightInd w:val="0"/>
        <w:spacing w:after="0"/>
        <w:rPr>
          <w:rFonts w:cs="HelveticaNeue-LightExt"/>
        </w:rPr>
      </w:pPr>
    </w:p>
    <w:p w14:paraId="61E6F794" w14:textId="77777777" w:rsidR="009D5EA5" w:rsidRDefault="009D5EA5" w:rsidP="00783F15">
      <w:pPr>
        <w:autoSpaceDE w:val="0"/>
        <w:autoSpaceDN w:val="0"/>
        <w:adjustRightInd w:val="0"/>
        <w:spacing w:after="0"/>
        <w:rPr>
          <w:rFonts w:cs="HelveticaNeue-LightExt"/>
        </w:rPr>
      </w:pPr>
      <w:r>
        <w:rPr>
          <w:rFonts w:cs="HelveticaNeue-LightExt"/>
        </w:rPr>
        <w:t>Locatiemanager:</w:t>
      </w:r>
      <w:r>
        <w:rPr>
          <w:rFonts w:cs="HelveticaNeue-LightExt"/>
        </w:rPr>
        <w:tab/>
      </w:r>
      <w:r>
        <w:rPr>
          <w:rFonts w:cs="HelveticaNeue-LightExt"/>
        </w:rPr>
        <w:tab/>
        <w:t xml:space="preserve">Diegene die leiding geeft aan de locatie waar het kind geplaatst is. </w:t>
      </w:r>
    </w:p>
    <w:p w14:paraId="5997CC1D" w14:textId="77777777" w:rsidR="008B7297" w:rsidRDefault="008B7297" w:rsidP="009D5EA5">
      <w:pPr>
        <w:autoSpaceDE w:val="0"/>
        <w:autoSpaceDN w:val="0"/>
        <w:adjustRightInd w:val="0"/>
        <w:spacing w:after="0"/>
        <w:ind w:left="2832" w:hanging="2832"/>
        <w:rPr>
          <w:rFonts w:cs="HelveticaNeue-LightExt"/>
        </w:rPr>
      </w:pPr>
    </w:p>
    <w:p w14:paraId="2DC3DF04" w14:textId="0DBB1FB7" w:rsidR="009D5EA5" w:rsidRDefault="009D5EA5" w:rsidP="009D5EA5">
      <w:pPr>
        <w:autoSpaceDE w:val="0"/>
        <w:autoSpaceDN w:val="0"/>
        <w:adjustRightInd w:val="0"/>
        <w:spacing w:after="0"/>
        <w:ind w:left="2832" w:hanging="2832"/>
        <w:rPr>
          <w:rFonts w:cs="HelveticaNeue-LightExt"/>
        </w:rPr>
      </w:pPr>
      <w:r>
        <w:rPr>
          <w:rFonts w:cs="HelveticaNeue-LightExt"/>
        </w:rPr>
        <w:t>Ouder:</w:t>
      </w:r>
      <w:r>
        <w:rPr>
          <w:rFonts w:cs="HelveticaNeue-LightExt"/>
        </w:rPr>
        <w:tab/>
        <w:t>Een natuurlijk persoon die gebruik maakt, gebruik wenst te maken of gebruik heeft gemaakt van de diensten van de organisatie voor de opvang van zijn of haar kind(-eren).</w:t>
      </w:r>
    </w:p>
    <w:p w14:paraId="110FFD37" w14:textId="77777777" w:rsidR="008B7297" w:rsidRDefault="008B7297" w:rsidP="009D5EA5">
      <w:pPr>
        <w:autoSpaceDE w:val="0"/>
        <w:autoSpaceDN w:val="0"/>
        <w:adjustRightInd w:val="0"/>
        <w:spacing w:after="0"/>
        <w:ind w:left="2124" w:hanging="2124"/>
        <w:rPr>
          <w:rFonts w:cs="HelveticaNeue-LightExt"/>
        </w:rPr>
      </w:pPr>
    </w:p>
    <w:p w14:paraId="277F5B62" w14:textId="77777777" w:rsidR="009D5EA5" w:rsidRDefault="009D5EA5" w:rsidP="009D5EA5">
      <w:pPr>
        <w:autoSpaceDE w:val="0"/>
        <w:autoSpaceDN w:val="0"/>
        <w:adjustRightInd w:val="0"/>
        <w:spacing w:after="0"/>
        <w:ind w:left="2124" w:hanging="2124"/>
        <w:rPr>
          <w:rFonts w:cs="HelveticaNeue-LightExt"/>
        </w:rPr>
      </w:pPr>
      <w:r>
        <w:rPr>
          <w:rFonts w:cs="HelveticaNeue-LightExt"/>
        </w:rPr>
        <w:t>Klager:</w:t>
      </w:r>
      <w:r>
        <w:rPr>
          <w:rFonts w:cs="HelveticaNeue-LightExt"/>
        </w:rPr>
        <w:tab/>
      </w:r>
      <w:r>
        <w:rPr>
          <w:rFonts w:cs="HelveticaNeue-LightExt"/>
        </w:rPr>
        <w:tab/>
        <w:t>De ouder die een klacht indient.</w:t>
      </w:r>
    </w:p>
    <w:p w14:paraId="6B699379" w14:textId="77777777" w:rsidR="008B7297" w:rsidRDefault="008B7297" w:rsidP="009D5EA5">
      <w:pPr>
        <w:autoSpaceDE w:val="0"/>
        <w:autoSpaceDN w:val="0"/>
        <w:adjustRightInd w:val="0"/>
        <w:spacing w:after="0"/>
        <w:ind w:left="2124" w:hanging="2124"/>
        <w:rPr>
          <w:rFonts w:cs="HelveticaNeue-LightExt"/>
        </w:rPr>
      </w:pPr>
    </w:p>
    <w:p w14:paraId="7ADA7E43" w14:textId="77777777" w:rsidR="009D5EA5" w:rsidRDefault="009D5EA5" w:rsidP="009D5EA5">
      <w:pPr>
        <w:autoSpaceDE w:val="0"/>
        <w:autoSpaceDN w:val="0"/>
        <w:adjustRightInd w:val="0"/>
        <w:spacing w:after="0"/>
        <w:ind w:left="2124" w:hanging="2124"/>
        <w:rPr>
          <w:rFonts w:cs="HelveticaNeue-LightExt"/>
        </w:rPr>
      </w:pPr>
      <w:r>
        <w:rPr>
          <w:rFonts w:cs="HelveticaNeue-LightExt"/>
        </w:rPr>
        <w:t>Klacht:</w:t>
      </w:r>
      <w:r>
        <w:rPr>
          <w:rFonts w:cs="HelveticaNeue-LightExt"/>
        </w:rPr>
        <w:tab/>
      </w:r>
      <w:r>
        <w:rPr>
          <w:rFonts w:cs="HelveticaNeue-LightExt"/>
        </w:rPr>
        <w:tab/>
        <w:t>Schriftelijke uiting van ongenoegen.</w:t>
      </w:r>
    </w:p>
    <w:p w14:paraId="3FE9F23F" w14:textId="77777777" w:rsidR="008B7297" w:rsidRDefault="008B7297" w:rsidP="009D5EA5">
      <w:pPr>
        <w:autoSpaceDE w:val="0"/>
        <w:autoSpaceDN w:val="0"/>
        <w:adjustRightInd w:val="0"/>
        <w:spacing w:after="0"/>
        <w:ind w:left="2124" w:hanging="2124"/>
        <w:rPr>
          <w:rFonts w:cs="HelveticaNeue-LightExt"/>
        </w:rPr>
      </w:pPr>
    </w:p>
    <w:p w14:paraId="4E93B4DE" w14:textId="77777777" w:rsidR="009D5EA5" w:rsidRDefault="009D5EA5" w:rsidP="009D5EA5">
      <w:pPr>
        <w:autoSpaceDE w:val="0"/>
        <w:autoSpaceDN w:val="0"/>
        <w:adjustRightInd w:val="0"/>
        <w:spacing w:after="0"/>
        <w:ind w:left="2124" w:hanging="2124"/>
        <w:rPr>
          <w:rFonts w:cs="HelveticaNeue-LightExt"/>
        </w:rPr>
      </w:pPr>
      <w:r>
        <w:rPr>
          <w:rFonts w:cs="HelveticaNeue-LightExt"/>
        </w:rPr>
        <w:t>Klachtloket Kinderopvang:</w:t>
      </w:r>
      <w:r>
        <w:rPr>
          <w:rFonts w:cs="HelveticaNeue-LightExt"/>
        </w:rPr>
        <w:tab/>
        <w:t xml:space="preserve">Instituut voor informatie, bemiddeling, advies en </w:t>
      </w:r>
      <w:proofErr w:type="spellStart"/>
      <w:r>
        <w:rPr>
          <w:rFonts w:cs="HelveticaNeue-LightExt"/>
        </w:rPr>
        <w:t>mediation</w:t>
      </w:r>
      <w:proofErr w:type="spellEnd"/>
      <w:r>
        <w:rPr>
          <w:rFonts w:cs="HelveticaNeue-LightExt"/>
        </w:rPr>
        <w:t>.</w:t>
      </w:r>
    </w:p>
    <w:p w14:paraId="1F72F646" w14:textId="77777777" w:rsidR="008B7297" w:rsidRDefault="008B7297" w:rsidP="004449AF">
      <w:pPr>
        <w:autoSpaceDE w:val="0"/>
        <w:autoSpaceDN w:val="0"/>
        <w:adjustRightInd w:val="0"/>
        <w:spacing w:after="0"/>
        <w:ind w:left="2832" w:hanging="2832"/>
        <w:rPr>
          <w:rFonts w:cs="HelveticaNeue-LightExt"/>
        </w:rPr>
      </w:pPr>
    </w:p>
    <w:p w14:paraId="4EB207E4" w14:textId="77777777" w:rsidR="009D5EA5" w:rsidRDefault="004449AF" w:rsidP="004449AF">
      <w:pPr>
        <w:autoSpaceDE w:val="0"/>
        <w:autoSpaceDN w:val="0"/>
        <w:adjustRightInd w:val="0"/>
        <w:spacing w:after="0"/>
        <w:ind w:left="2832" w:hanging="2832"/>
        <w:rPr>
          <w:rFonts w:cs="HelveticaNeue-LightExt"/>
        </w:rPr>
      </w:pPr>
      <w:r>
        <w:rPr>
          <w:rFonts w:cs="HelveticaNeue-LightExt"/>
        </w:rPr>
        <w:t>Geschillencommissie:</w:t>
      </w:r>
      <w:r>
        <w:rPr>
          <w:rFonts w:cs="HelveticaNeue-LightExt"/>
        </w:rPr>
        <w:tab/>
      </w:r>
      <w:r w:rsidR="00D27111">
        <w:rPr>
          <w:rFonts w:cs="HelveticaNeue-LightExt"/>
        </w:rPr>
        <w:t>Geschillencommissie Kinde</w:t>
      </w:r>
      <w:r w:rsidR="005A1493">
        <w:rPr>
          <w:rFonts w:cs="HelveticaNeue-LightExt"/>
        </w:rPr>
        <w:t>r</w:t>
      </w:r>
      <w:r w:rsidR="00D27111">
        <w:rPr>
          <w:rFonts w:cs="HelveticaNeue-LightExt"/>
        </w:rPr>
        <w:t>opvang en Peuterspeelzalen voor bindende geschillenafhandeling.</w:t>
      </w:r>
    </w:p>
    <w:p w14:paraId="08CE6F91" w14:textId="77777777" w:rsidR="008B7297" w:rsidRDefault="008B7297" w:rsidP="004449AF">
      <w:pPr>
        <w:autoSpaceDE w:val="0"/>
        <w:autoSpaceDN w:val="0"/>
        <w:adjustRightInd w:val="0"/>
        <w:spacing w:after="0"/>
        <w:ind w:left="2832" w:hanging="2832"/>
        <w:rPr>
          <w:rFonts w:cs="HelveticaNeue-LightExt"/>
        </w:rPr>
      </w:pPr>
    </w:p>
    <w:p w14:paraId="798D55C7" w14:textId="77777777" w:rsidR="00D27111" w:rsidRDefault="004449AF" w:rsidP="004449AF">
      <w:pPr>
        <w:autoSpaceDE w:val="0"/>
        <w:autoSpaceDN w:val="0"/>
        <w:adjustRightInd w:val="0"/>
        <w:spacing w:after="0"/>
        <w:ind w:left="2832" w:hanging="2832"/>
        <w:rPr>
          <w:rFonts w:cs="HelveticaNeue-LightExt"/>
        </w:rPr>
      </w:pPr>
      <w:r>
        <w:rPr>
          <w:rFonts w:cs="HelveticaNeue-LightExt"/>
        </w:rPr>
        <w:t>Schriftelijk:</w:t>
      </w:r>
      <w:r>
        <w:rPr>
          <w:rFonts w:cs="HelveticaNeue-LightExt"/>
        </w:rPr>
        <w:tab/>
      </w:r>
      <w:r w:rsidR="00D27111">
        <w:rPr>
          <w:rFonts w:cs="HelveticaNeue-LightExt"/>
        </w:rPr>
        <w:t xml:space="preserve">Onder schriftelijk wordt ook </w:t>
      </w:r>
      <w:r>
        <w:rPr>
          <w:rFonts w:cs="HelveticaNeue-LightExt"/>
        </w:rPr>
        <w:t>‘elektronisch’ verstaan, tenzij de wet zich daartegen verzet.</w:t>
      </w:r>
    </w:p>
    <w:p w14:paraId="61CDCEAD" w14:textId="77777777" w:rsidR="00997FDF" w:rsidRPr="00EB1101" w:rsidRDefault="00997FDF" w:rsidP="00783F15">
      <w:pPr>
        <w:autoSpaceDE w:val="0"/>
        <w:autoSpaceDN w:val="0"/>
        <w:adjustRightInd w:val="0"/>
        <w:spacing w:after="0"/>
        <w:rPr>
          <w:rFonts w:cs="HelveticaNeue-LightExt"/>
        </w:rPr>
      </w:pPr>
    </w:p>
    <w:p w14:paraId="13E09E5B" w14:textId="77777777" w:rsidR="0095709D" w:rsidRDefault="0095709D" w:rsidP="008B729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HelveticaNeue-LightExt"/>
          <w:b/>
        </w:rPr>
      </w:pPr>
      <w:r>
        <w:rPr>
          <w:rFonts w:cs="HelveticaNeue-LightExt"/>
          <w:b/>
        </w:rPr>
        <w:t>Voortraject klacht</w:t>
      </w:r>
    </w:p>
    <w:p w14:paraId="41D1550E" w14:textId="77777777" w:rsidR="0023439C" w:rsidRDefault="00EE36AE" w:rsidP="0095709D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EE36AE">
        <w:rPr>
          <w:rFonts w:eastAsia="Times New Roman"/>
          <w:lang w:eastAsia="nl-NL"/>
        </w:rPr>
        <w:t>U probeert de betreffende klacht met de direct betro</w:t>
      </w:r>
      <w:r w:rsidR="0023439C">
        <w:rPr>
          <w:rFonts w:eastAsia="Times New Roman"/>
          <w:lang w:eastAsia="nl-NL"/>
        </w:rPr>
        <w:t>kken</w:t>
      </w:r>
      <w:r w:rsidR="00546048">
        <w:rPr>
          <w:rFonts w:eastAsia="Times New Roman"/>
          <w:lang w:eastAsia="nl-NL"/>
        </w:rPr>
        <w:t xml:space="preserve"> medewerker(s</w:t>
      </w:r>
      <w:r w:rsidR="0023439C">
        <w:rPr>
          <w:rFonts w:eastAsia="Times New Roman"/>
          <w:lang w:eastAsia="nl-NL"/>
        </w:rPr>
        <w:t>) te bespreken.</w:t>
      </w:r>
      <w:r w:rsidR="00783F15">
        <w:rPr>
          <w:rFonts w:eastAsia="Times New Roman"/>
          <w:lang w:eastAsia="nl-NL"/>
        </w:rPr>
        <w:t xml:space="preserve"> </w:t>
      </w:r>
      <w:r w:rsidRPr="00EE36AE">
        <w:rPr>
          <w:rFonts w:eastAsia="Times New Roman"/>
          <w:lang w:eastAsia="nl-NL"/>
        </w:rPr>
        <w:t xml:space="preserve">Wanneer u er niet uitkomt met deze persoon of personen dan legt u de klacht voor aan de </w:t>
      </w:r>
      <w:r w:rsidR="009D5EA5">
        <w:rPr>
          <w:rFonts w:eastAsia="Times New Roman"/>
          <w:lang w:eastAsia="nl-NL"/>
        </w:rPr>
        <w:t xml:space="preserve">locatiemanager. </w:t>
      </w:r>
      <w:r w:rsidR="0023439C">
        <w:rPr>
          <w:rFonts w:eastAsia="Times New Roman"/>
          <w:lang w:eastAsia="nl-NL"/>
        </w:rPr>
        <w:t>De l</w:t>
      </w:r>
      <w:r w:rsidR="009D5EA5">
        <w:rPr>
          <w:rFonts w:eastAsia="Times New Roman"/>
          <w:lang w:eastAsia="nl-NL"/>
        </w:rPr>
        <w:t xml:space="preserve">ocatiemanager </w:t>
      </w:r>
      <w:r w:rsidR="0023439C">
        <w:rPr>
          <w:rFonts w:eastAsia="Times New Roman"/>
          <w:lang w:eastAsia="nl-NL"/>
        </w:rPr>
        <w:t>zal de</w:t>
      </w:r>
      <w:r w:rsidR="009D5EA5">
        <w:rPr>
          <w:rFonts w:eastAsia="Times New Roman"/>
          <w:lang w:eastAsia="nl-NL"/>
        </w:rPr>
        <w:t xml:space="preserve"> klacht met u en met betrokkene medewerker(s)</w:t>
      </w:r>
      <w:r w:rsidR="0023439C">
        <w:rPr>
          <w:rFonts w:eastAsia="Times New Roman"/>
          <w:lang w:eastAsia="nl-NL"/>
        </w:rPr>
        <w:t xml:space="preserve"> bespreken. Het streven is dat er een goede oplossing voo</w:t>
      </w:r>
      <w:r w:rsidR="00EB1101">
        <w:rPr>
          <w:rFonts w:eastAsia="Times New Roman"/>
          <w:lang w:eastAsia="nl-NL"/>
        </w:rPr>
        <w:t>r het probleem wordt gevonden.</w:t>
      </w:r>
    </w:p>
    <w:p w14:paraId="6BB9E253" w14:textId="77777777" w:rsidR="0095709D" w:rsidRDefault="0095709D" w:rsidP="0095709D">
      <w:pPr>
        <w:spacing w:after="0"/>
        <w:rPr>
          <w:rFonts w:eastAsia="Times New Roman"/>
          <w:b/>
          <w:lang w:eastAsia="nl-NL"/>
        </w:rPr>
      </w:pPr>
    </w:p>
    <w:p w14:paraId="23DE523C" w14:textId="77777777" w:rsidR="008B7297" w:rsidRDefault="008B7297" w:rsidP="0095709D">
      <w:pPr>
        <w:spacing w:after="0"/>
        <w:rPr>
          <w:rFonts w:eastAsia="Times New Roman"/>
          <w:b/>
          <w:lang w:eastAsia="nl-NL"/>
        </w:rPr>
      </w:pPr>
    </w:p>
    <w:p w14:paraId="52E56223" w14:textId="77777777" w:rsidR="008B7297" w:rsidRDefault="008B7297" w:rsidP="0095709D">
      <w:pPr>
        <w:spacing w:after="0"/>
        <w:rPr>
          <w:rFonts w:eastAsia="Times New Roman"/>
          <w:b/>
          <w:lang w:eastAsia="nl-NL"/>
        </w:rPr>
      </w:pPr>
    </w:p>
    <w:p w14:paraId="5BAC7713" w14:textId="77777777" w:rsidR="0095709D" w:rsidRPr="0095709D" w:rsidRDefault="0095709D" w:rsidP="008B7297">
      <w:pPr>
        <w:numPr>
          <w:ilvl w:val="0"/>
          <w:numId w:val="6"/>
        </w:numPr>
        <w:spacing w:after="0"/>
        <w:rPr>
          <w:rFonts w:eastAsia="Times New Roman"/>
          <w:b/>
          <w:lang w:eastAsia="nl-NL"/>
        </w:rPr>
      </w:pPr>
      <w:r w:rsidRPr="0095709D">
        <w:rPr>
          <w:rFonts w:eastAsia="Times New Roman"/>
          <w:b/>
          <w:lang w:eastAsia="nl-NL"/>
        </w:rPr>
        <w:t xml:space="preserve">Indienen klacht </w:t>
      </w:r>
    </w:p>
    <w:p w14:paraId="334445F8" w14:textId="5EBC5FF5" w:rsidR="00621015" w:rsidRPr="008B7297" w:rsidRDefault="00EE36AE" w:rsidP="008B7297">
      <w:pPr>
        <w:numPr>
          <w:ilvl w:val="1"/>
          <w:numId w:val="6"/>
        </w:numPr>
        <w:spacing w:after="0"/>
        <w:rPr>
          <w:rFonts w:eastAsia="Times New Roman"/>
          <w:lang w:eastAsia="nl-NL"/>
        </w:rPr>
      </w:pPr>
      <w:r w:rsidRPr="00EB1101">
        <w:rPr>
          <w:rFonts w:eastAsia="Times New Roman"/>
          <w:lang w:eastAsia="nl-NL"/>
        </w:rPr>
        <w:t xml:space="preserve">Wanneer er niet tot een </w:t>
      </w:r>
      <w:r w:rsidR="00286B41" w:rsidRPr="00EB1101">
        <w:rPr>
          <w:rFonts w:eastAsia="Times New Roman"/>
          <w:lang w:eastAsia="nl-NL"/>
        </w:rPr>
        <w:t xml:space="preserve">voor u bevredigende </w:t>
      </w:r>
      <w:r w:rsidRPr="00EB1101">
        <w:rPr>
          <w:rFonts w:eastAsia="Times New Roman"/>
          <w:lang w:eastAsia="nl-NL"/>
        </w:rPr>
        <w:t>uitkomst gekomen kan worden, </w:t>
      </w:r>
      <w:r w:rsidR="00286B41" w:rsidRPr="00EB1101">
        <w:rPr>
          <w:rFonts w:eastAsia="Times New Roman"/>
          <w:lang w:eastAsia="nl-NL"/>
        </w:rPr>
        <w:t xml:space="preserve">kunt u besluiten </w:t>
      </w:r>
      <w:r w:rsidR="008B7297">
        <w:rPr>
          <w:rFonts w:eastAsia="Times New Roman"/>
          <w:lang w:eastAsia="nl-NL"/>
        </w:rPr>
        <w:t xml:space="preserve">   </w:t>
      </w:r>
      <w:r w:rsidR="00286B41" w:rsidRPr="00EB1101">
        <w:rPr>
          <w:rFonts w:eastAsia="Times New Roman"/>
          <w:lang w:eastAsia="nl-NL"/>
        </w:rPr>
        <w:t xml:space="preserve">een </w:t>
      </w:r>
      <w:r w:rsidR="003B0FDE" w:rsidRPr="00EB1101">
        <w:rPr>
          <w:rFonts w:eastAsia="Times New Roman"/>
          <w:lang w:eastAsia="nl-NL"/>
        </w:rPr>
        <w:t xml:space="preserve">formele </w:t>
      </w:r>
      <w:r w:rsidR="00286B41" w:rsidRPr="00EB1101">
        <w:rPr>
          <w:rFonts w:eastAsia="Times New Roman"/>
          <w:lang w:eastAsia="nl-NL"/>
        </w:rPr>
        <w:t>klacht in te dienen.</w:t>
      </w:r>
      <w:r w:rsidR="008B7297">
        <w:rPr>
          <w:rFonts w:eastAsia="Times New Roman"/>
          <w:lang w:eastAsia="nl-NL"/>
        </w:rPr>
        <w:t xml:space="preserve"> </w:t>
      </w:r>
      <w:r w:rsidR="0046752B" w:rsidRPr="00EB1101">
        <w:rPr>
          <w:rFonts w:cs="HelveticaNeue-Thin"/>
        </w:rPr>
        <w:t xml:space="preserve">Wanneer u een klacht hebt die u </w:t>
      </w:r>
      <w:r w:rsidR="003B0FDE" w:rsidRPr="00EB1101">
        <w:rPr>
          <w:rFonts w:cs="HelveticaNeue-Thin"/>
        </w:rPr>
        <w:t xml:space="preserve">formeel wilt melden, </w:t>
      </w:r>
      <w:r w:rsidR="00A83AB3" w:rsidRPr="00EB1101">
        <w:rPr>
          <w:rFonts w:cs="HelveticaNeue-Thin"/>
        </w:rPr>
        <w:t xml:space="preserve">dan </w:t>
      </w:r>
      <w:r w:rsidR="003B0FDE" w:rsidRPr="00EB1101">
        <w:rPr>
          <w:rFonts w:cs="HelveticaNeue-Thin"/>
        </w:rPr>
        <w:t xml:space="preserve">vult u het </w:t>
      </w:r>
      <w:r w:rsidR="0046752B" w:rsidRPr="00EB1101">
        <w:rPr>
          <w:rFonts w:cs="HelveticaNeue-Thin"/>
        </w:rPr>
        <w:t xml:space="preserve">klachtenformulier </w:t>
      </w:r>
      <w:r w:rsidR="008B7297">
        <w:rPr>
          <w:rFonts w:cs="HelveticaNeue-Thin"/>
        </w:rPr>
        <w:t xml:space="preserve">volledig in. </w:t>
      </w:r>
      <w:r w:rsidR="00286B41" w:rsidRPr="00EB1101">
        <w:rPr>
          <w:rFonts w:cs="HelveticaNeue-Thin"/>
        </w:rPr>
        <w:t xml:space="preserve">Soms kan </w:t>
      </w:r>
      <w:r w:rsidR="0046752B" w:rsidRPr="00EB1101">
        <w:rPr>
          <w:rFonts w:cs="HelveticaNeue-Thin"/>
        </w:rPr>
        <w:t xml:space="preserve">ook de </w:t>
      </w:r>
      <w:r w:rsidR="00206C30" w:rsidRPr="00EB1101">
        <w:rPr>
          <w:rFonts w:cs="HelveticaNeue-Thin"/>
        </w:rPr>
        <w:t>pedagogisch medewerker</w:t>
      </w:r>
      <w:r w:rsidR="00150053" w:rsidRPr="00EB1101">
        <w:rPr>
          <w:rFonts w:cs="HelveticaNeue-Thin"/>
        </w:rPr>
        <w:t xml:space="preserve"> van de groep</w:t>
      </w:r>
      <w:r w:rsidR="0046752B" w:rsidRPr="00EB1101">
        <w:rPr>
          <w:rFonts w:cs="HelveticaNeue-Thin"/>
        </w:rPr>
        <w:t xml:space="preserve">, naar aanleiding van een klacht of probleem, u voorstellen het klachtenformulier </w:t>
      </w:r>
      <w:r w:rsidR="0023439C" w:rsidRPr="00EB1101">
        <w:rPr>
          <w:rFonts w:cs="HelveticaNeue-Thin"/>
        </w:rPr>
        <w:t>in te vullen.</w:t>
      </w:r>
    </w:p>
    <w:p w14:paraId="08527DB3" w14:textId="70E92675" w:rsidR="0046752B" w:rsidRDefault="0046752B" w:rsidP="008B7297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HelveticaNeue-Thin"/>
        </w:rPr>
      </w:pPr>
      <w:r w:rsidRPr="00EB1101">
        <w:rPr>
          <w:rFonts w:cs="HelveticaNeue-Thin"/>
        </w:rPr>
        <w:t xml:space="preserve">U levert het </w:t>
      </w:r>
      <w:r w:rsidR="00206C30" w:rsidRPr="00EB1101">
        <w:rPr>
          <w:rFonts w:cs="HelveticaNeue-Thin"/>
        </w:rPr>
        <w:t xml:space="preserve">ingevulde </w:t>
      </w:r>
      <w:r w:rsidRPr="00EB1101">
        <w:rPr>
          <w:rFonts w:cs="HelveticaNeue-Thin"/>
        </w:rPr>
        <w:t xml:space="preserve">klachtenformulier (en eventuele bijlagen) in bij de </w:t>
      </w:r>
      <w:r w:rsidR="00150053" w:rsidRPr="00EB1101">
        <w:rPr>
          <w:rFonts w:cs="HelveticaNeue-Thin"/>
        </w:rPr>
        <w:t>pedagogisch medewerkers van de groep</w:t>
      </w:r>
      <w:r w:rsidRPr="00EB1101">
        <w:rPr>
          <w:rFonts w:cs="HelveticaNeue-Thin"/>
        </w:rPr>
        <w:t xml:space="preserve"> of stuurt het op</w:t>
      </w:r>
      <w:r w:rsidR="004449AF">
        <w:rPr>
          <w:rFonts w:cs="HelveticaNeue-Thin"/>
        </w:rPr>
        <w:t xml:space="preserve"> naar </w:t>
      </w:r>
      <w:proofErr w:type="spellStart"/>
      <w:r w:rsidR="004B14D5">
        <w:rPr>
          <w:rFonts w:cs="HelveticaNeue-Thin"/>
        </w:rPr>
        <w:t>Waardse</w:t>
      </w:r>
      <w:proofErr w:type="spellEnd"/>
      <w:r w:rsidR="004B14D5">
        <w:rPr>
          <w:rFonts w:cs="HelveticaNeue-Thin"/>
        </w:rPr>
        <w:t xml:space="preserve"> </w:t>
      </w:r>
      <w:proofErr w:type="spellStart"/>
      <w:r w:rsidR="004B14D5">
        <w:rPr>
          <w:rFonts w:cs="HelveticaNeue-Thin"/>
        </w:rPr>
        <w:t>Kids</w:t>
      </w:r>
      <w:proofErr w:type="spellEnd"/>
      <w:r w:rsidR="004449AF">
        <w:rPr>
          <w:rFonts w:cs="HelveticaNeue-Thin"/>
        </w:rPr>
        <w:t xml:space="preserve"> t.a.v. directie, </w:t>
      </w:r>
      <w:proofErr w:type="spellStart"/>
      <w:r w:rsidR="004449AF">
        <w:rPr>
          <w:rFonts w:cs="HelveticaNeue-Thin"/>
        </w:rPr>
        <w:t>Marconiplein</w:t>
      </w:r>
      <w:proofErr w:type="spellEnd"/>
      <w:r w:rsidR="004449AF">
        <w:rPr>
          <w:rFonts w:cs="HelveticaNeue-Thin"/>
        </w:rPr>
        <w:t xml:space="preserve"> 1, 2871 JG </w:t>
      </w:r>
      <w:r w:rsidRPr="00EB1101">
        <w:rPr>
          <w:rFonts w:cs="HelveticaNeue-Thin"/>
        </w:rPr>
        <w:t>Schoonhoven.</w:t>
      </w:r>
      <w:r w:rsidR="00621015" w:rsidRPr="00EB1101">
        <w:rPr>
          <w:rFonts w:cs="HelveticaNeue-Thin"/>
        </w:rPr>
        <w:t xml:space="preserve"> U kunt ook het klachtenformulier op de webs</w:t>
      </w:r>
      <w:r w:rsidR="00A83AB3" w:rsidRPr="00EB1101">
        <w:rPr>
          <w:rFonts w:cs="HelveticaNeue-Thin"/>
        </w:rPr>
        <w:t>ite invullen en aan ons mailen invullen.</w:t>
      </w:r>
    </w:p>
    <w:p w14:paraId="777036AF" w14:textId="77777777" w:rsidR="008B7297" w:rsidRPr="00EB1101" w:rsidRDefault="008B7297" w:rsidP="008B7297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HelveticaNeue-Thin"/>
        </w:rPr>
      </w:pPr>
      <w:r>
        <w:rPr>
          <w:rFonts w:cs="HelveticaNeue-Thin"/>
        </w:rPr>
        <w:t>De klacht dient binnen een redelijke termijn na het ontstaan van de klacht ingediend te zijn, waarbij 2 maanden als redelijk wordt gezien.</w:t>
      </w:r>
    </w:p>
    <w:p w14:paraId="2B83AFCD" w14:textId="77777777" w:rsidR="0095709D" w:rsidRPr="00EB1101" w:rsidRDefault="0095709D" w:rsidP="008B7297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HelveticaNeue-Thin"/>
        </w:rPr>
      </w:pPr>
      <w:r w:rsidRPr="00EB1101">
        <w:rPr>
          <w:rFonts w:cs="HelveticaNeue-Thin"/>
        </w:rPr>
        <w:t>Mocht de klacht vermoedens van kindermishandeling betreffen, dan treed de meldcode huiselijk geweld en kindermishandeling in werking. Deze klachtenprocedure wordt daarmee afgesloten.</w:t>
      </w:r>
    </w:p>
    <w:p w14:paraId="07547A01" w14:textId="77777777" w:rsidR="0095709D" w:rsidRPr="00EB1101" w:rsidRDefault="0095709D" w:rsidP="0095709D">
      <w:pPr>
        <w:autoSpaceDE w:val="0"/>
        <w:autoSpaceDN w:val="0"/>
        <w:adjustRightInd w:val="0"/>
        <w:spacing w:after="0"/>
        <w:ind w:left="720"/>
        <w:rPr>
          <w:rFonts w:cs="HelveticaNeue-Thin"/>
        </w:rPr>
      </w:pPr>
    </w:p>
    <w:p w14:paraId="160DA7A1" w14:textId="77777777" w:rsidR="0095709D" w:rsidRPr="00EB1101" w:rsidRDefault="0095709D" w:rsidP="008B729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HelveticaNeue-Thin"/>
          <w:b/>
        </w:rPr>
      </w:pPr>
      <w:r w:rsidRPr="00EB1101">
        <w:rPr>
          <w:rFonts w:cs="HelveticaNeue-Thin"/>
          <w:b/>
        </w:rPr>
        <w:t xml:space="preserve">Behandeling klacht </w:t>
      </w:r>
    </w:p>
    <w:p w14:paraId="06042351" w14:textId="77777777" w:rsidR="0046752B" w:rsidRPr="00621015" w:rsidRDefault="004449AF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HelveticaNeue-Thin"/>
        </w:rPr>
      </w:pPr>
      <w:r>
        <w:rPr>
          <w:rFonts w:cs="HelveticaNeue-Thin"/>
        </w:rPr>
        <w:t xml:space="preserve">Binnen drie </w:t>
      </w:r>
      <w:r w:rsidR="0046752B" w:rsidRPr="00EB1101">
        <w:rPr>
          <w:rFonts w:cs="HelveticaNeue-Thin"/>
        </w:rPr>
        <w:t xml:space="preserve"> werkdagen na ontvangst van het klachtenformulier ontvangt u van ons een schriftelijke </w:t>
      </w:r>
      <w:r w:rsidR="009A6617" w:rsidRPr="00EB1101">
        <w:rPr>
          <w:rFonts w:cs="HelveticaNeue-Thin"/>
        </w:rPr>
        <w:t>ontvangst</w:t>
      </w:r>
      <w:r w:rsidR="0046752B" w:rsidRPr="00EB1101">
        <w:rPr>
          <w:rFonts w:cs="HelveticaNeue-Thin"/>
        </w:rPr>
        <w:t>bevestiging. In deze brief staat met wie u tussentijds contact kunt opnemen over de voortgang.</w:t>
      </w:r>
      <w:r w:rsidR="00546048" w:rsidRPr="00EB1101">
        <w:rPr>
          <w:rFonts w:cs="HelveticaNeue-Thin"/>
        </w:rPr>
        <w:t xml:space="preserve"> Intern wordt van uw klacht een klachtendossier aangemaakt, zodat wij op zorgvuldige</w:t>
      </w:r>
      <w:r w:rsidR="00546048">
        <w:rPr>
          <w:rFonts w:cs="HelveticaNeue-Thin"/>
        </w:rPr>
        <w:t xml:space="preserve"> wijze uw klacht kunnen behandelen. </w:t>
      </w:r>
    </w:p>
    <w:p w14:paraId="4675439C" w14:textId="77777777" w:rsidR="00FA4AA5" w:rsidRDefault="004449AF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HelveticaNeue-Thin"/>
        </w:rPr>
      </w:pPr>
      <w:r>
        <w:rPr>
          <w:rFonts w:cs="HelveticaNeue-Thin"/>
        </w:rPr>
        <w:t>Zo spoedig mogelijk, uiterlijk b</w:t>
      </w:r>
      <w:r w:rsidR="00286B41">
        <w:rPr>
          <w:rFonts w:cs="HelveticaNeue-Thin"/>
        </w:rPr>
        <w:t xml:space="preserve">innen twee </w:t>
      </w:r>
      <w:r w:rsidR="0046752B" w:rsidRPr="0046752B">
        <w:rPr>
          <w:rFonts w:cs="HelveticaNeue-Thin"/>
        </w:rPr>
        <w:t xml:space="preserve">weken </w:t>
      </w:r>
      <w:r w:rsidR="00823CBC">
        <w:rPr>
          <w:rFonts w:cs="HelveticaNeue-Thin"/>
        </w:rPr>
        <w:t xml:space="preserve">nemen wij contact met </w:t>
      </w:r>
      <w:r w:rsidR="0046752B" w:rsidRPr="0046752B">
        <w:rPr>
          <w:rFonts w:cs="HelveticaNeue-Thin"/>
        </w:rPr>
        <w:t xml:space="preserve">u </w:t>
      </w:r>
      <w:r w:rsidR="00823CBC">
        <w:rPr>
          <w:rFonts w:cs="HelveticaNeue-Thin"/>
        </w:rPr>
        <w:t xml:space="preserve">op om </w:t>
      </w:r>
      <w:r w:rsidR="00286B41">
        <w:rPr>
          <w:rFonts w:cs="HelveticaNeue-Thin"/>
        </w:rPr>
        <w:t xml:space="preserve">uw klacht te bespreken en te bekijken op welke wijze uw klacht verholpen kan worden. </w:t>
      </w:r>
      <w:r w:rsidR="00621015">
        <w:rPr>
          <w:rFonts w:cs="HelveticaNeue-Thin"/>
        </w:rPr>
        <w:t xml:space="preserve">Soms is het plezierig elkaar in een persoonlijk gesprek te treffen. </w:t>
      </w:r>
    </w:p>
    <w:p w14:paraId="418D99F0" w14:textId="77777777" w:rsidR="00E35C1B" w:rsidRDefault="009A6617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HelveticaNeue-Thin"/>
        </w:rPr>
      </w:pPr>
      <w:r w:rsidRPr="00EB1101">
        <w:rPr>
          <w:rFonts w:cs="HelveticaNeue-Thin"/>
        </w:rPr>
        <w:t xml:space="preserve">Afhankelijk van de aard en de inhoud van de klacht wordt er een onderzoek ingesteld. </w:t>
      </w:r>
      <w:r w:rsidR="00FA4AA5" w:rsidRPr="00EB1101">
        <w:rPr>
          <w:rFonts w:cs="HelveticaNeue-Thin"/>
        </w:rPr>
        <w:t xml:space="preserve">Als de klacht gedragingen van een medewerker betreft, wordt de medewerker in de gelegenheid gesteld mondeling of schriftelijk te reageren. </w:t>
      </w:r>
      <w:r w:rsidR="00286B41" w:rsidRPr="00EB1101">
        <w:rPr>
          <w:rFonts w:cs="HelveticaNeue-Thin"/>
        </w:rPr>
        <w:t xml:space="preserve">Onze inzet is dat </w:t>
      </w:r>
      <w:r w:rsidR="00621015" w:rsidRPr="00EB1101">
        <w:rPr>
          <w:rFonts w:cs="HelveticaNeue-Thin"/>
        </w:rPr>
        <w:t xml:space="preserve">op basis van </w:t>
      </w:r>
      <w:r w:rsidR="00FA4AA5" w:rsidRPr="00EB1101">
        <w:rPr>
          <w:rFonts w:cs="HelveticaNeue-Thin"/>
        </w:rPr>
        <w:t xml:space="preserve">het onderzoek </w:t>
      </w:r>
      <w:r w:rsidR="00621015" w:rsidRPr="00EB1101">
        <w:rPr>
          <w:rFonts w:cs="HelveticaNeue-Thin"/>
        </w:rPr>
        <w:t xml:space="preserve">tot een goede oplossing kan worden gekomen. </w:t>
      </w:r>
    </w:p>
    <w:p w14:paraId="0655B912" w14:textId="77777777" w:rsidR="0095709D" w:rsidRDefault="00FA4AA5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rFonts w:cs="HelveticaNeue-Thin"/>
        </w:rPr>
      </w:pPr>
      <w:r w:rsidRPr="00EB1101">
        <w:rPr>
          <w:rFonts w:cs="HelveticaNeue-Thin"/>
        </w:rPr>
        <w:t xml:space="preserve">Ons oordeel over de klacht, inclusief </w:t>
      </w:r>
      <w:r w:rsidR="00B71BE4" w:rsidRPr="00EB1101">
        <w:rPr>
          <w:rFonts w:cs="HelveticaNeue-Thin"/>
        </w:rPr>
        <w:t xml:space="preserve">motivering en </w:t>
      </w:r>
      <w:r w:rsidRPr="00EB1101">
        <w:rPr>
          <w:rFonts w:cs="HelveticaNeue-Thin"/>
        </w:rPr>
        <w:t xml:space="preserve">concrete termijnen waarbinnen eventuele maatregelen zullen zijn genomen, ontvangt u schriftelijk van ons. </w:t>
      </w:r>
    </w:p>
    <w:p w14:paraId="5043CB0F" w14:textId="77777777" w:rsidR="008B7297" w:rsidRDefault="008B7297" w:rsidP="0095709D">
      <w:pPr>
        <w:autoSpaceDE w:val="0"/>
        <w:autoSpaceDN w:val="0"/>
        <w:adjustRightInd w:val="0"/>
        <w:spacing w:after="0"/>
        <w:rPr>
          <w:rFonts w:cs="HelveticaNeue-Thin"/>
        </w:rPr>
      </w:pPr>
    </w:p>
    <w:p w14:paraId="233BD0E9" w14:textId="77777777" w:rsidR="0095709D" w:rsidRPr="0095709D" w:rsidRDefault="0095709D" w:rsidP="008B729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HelveticaNeue-Thin"/>
          <w:b/>
        </w:rPr>
      </w:pPr>
      <w:r w:rsidRPr="0095709D">
        <w:rPr>
          <w:rFonts w:cs="HelveticaNeue-Thin"/>
          <w:b/>
        </w:rPr>
        <w:t xml:space="preserve">Externe klachtenafhandeling </w:t>
      </w:r>
    </w:p>
    <w:p w14:paraId="5A9327CB" w14:textId="77777777" w:rsidR="00B70378" w:rsidRPr="00B71BE4" w:rsidRDefault="0046752B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</w:pPr>
      <w:r w:rsidRPr="00EB1101">
        <w:rPr>
          <w:rFonts w:cs="HelveticaNeue-Thin"/>
        </w:rPr>
        <w:t xml:space="preserve">Bent u uiteindelijk niet tevreden met de oplossing </w:t>
      </w:r>
      <w:r w:rsidR="00B71BE4" w:rsidRPr="00EB1101">
        <w:rPr>
          <w:rFonts w:cs="HelveticaNeue-Thin"/>
        </w:rPr>
        <w:t xml:space="preserve">of de uitkomst van de klacht, </w:t>
      </w:r>
      <w:r w:rsidRPr="00EB1101">
        <w:rPr>
          <w:rFonts w:cs="HelveticaNeue-Thin"/>
        </w:rPr>
        <w:t xml:space="preserve">dan kunt u </w:t>
      </w:r>
      <w:r w:rsidR="00B71BE4" w:rsidRPr="00EB1101">
        <w:rPr>
          <w:rFonts w:cs="HelveticaNeue-Thin"/>
        </w:rPr>
        <w:t>zich wenden tot de Geschillencommissie.</w:t>
      </w:r>
      <w:r w:rsidR="00B71BE4" w:rsidRPr="00B71BE4">
        <w:rPr>
          <w:rFonts w:cs="HelveticaNeue-Thin"/>
        </w:rPr>
        <w:t xml:space="preserve"> </w:t>
      </w:r>
      <w:r w:rsidR="00823CBC" w:rsidRPr="00B71BE4">
        <w:rPr>
          <w:rFonts w:cs="HelveticaNeue-Thin"/>
        </w:rPr>
        <w:t xml:space="preserve"> </w:t>
      </w:r>
    </w:p>
    <w:p w14:paraId="357B287F" w14:textId="71C50A3F" w:rsidR="00B71BE4" w:rsidRDefault="0095709D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</w:pPr>
      <w:r>
        <w:t>U kunt zich rechtstreeks tot de Geschillencommissie wenden als redelijkerwijs van u niet verlang</w:t>
      </w:r>
      <w:r w:rsidR="008B7297">
        <w:t>d</w:t>
      </w:r>
      <w:r>
        <w:t xml:space="preserve"> kan worden dat onder de gegeven omstandigheden u de klacht bij </w:t>
      </w:r>
      <w:proofErr w:type="spellStart"/>
      <w:r w:rsidR="004B14D5">
        <w:t>Waardse</w:t>
      </w:r>
      <w:proofErr w:type="spellEnd"/>
      <w:r w:rsidR="004B14D5">
        <w:t xml:space="preserve"> </w:t>
      </w:r>
      <w:proofErr w:type="spellStart"/>
      <w:r w:rsidR="004B14D5">
        <w:t>Kids</w:t>
      </w:r>
      <w:proofErr w:type="spellEnd"/>
      <w:r>
        <w:t xml:space="preserve"> indient.</w:t>
      </w:r>
    </w:p>
    <w:p w14:paraId="7968D24A" w14:textId="77777777" w:rsidR="0095709D" w:rsidRDefault="0095709D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</w:pPr>
      <w:r>
        <w:t>Ook als de klacht niet binnen 6 weken tot een afhandeling heeft geleid kan de klacht aan de Geschillencommissie worden voorgelegd.</w:t>
      </w:r>
    </w:p>
    <w:p w14:paraId="62EFA5CD" w14:textId="0B1299E7" w:rsidR="0095709D" w:rsidRDefault="0095709D" w:rsidP="00E35C1B">
      <w:pPr>
        <w:numPr>
          <w:ilvl w:val="1"/>
          <w:numId w:val="6"/>
        </w:numPr>
        <w:autoSpaceDE w:val="0"/>
        <w:autoSpaceDN w:val="0"/>
        <w:adjustRightInd w:val="0"/>
        <w:spacing w:after="0"/>
      </w:pPr>
      <w:r>
        <w:t xml:space="preserve">De klacht moet binnen 12 maanden, na het ontstaan van de klacht bij </w:t>
      </w:r>
      <w:proofErr w:type="spellStart"/>
      <w:r w:rsidR="004B14D5">
        <w:t>Waardse</w:t>
      </w:r>
      <w:proofErr w:type="spellEnd"/>
      <w:r w:rsidR="004B14D5">
        <w:t xml:space="preserve"> </w:t>
      </w:r>
      <w:proofErr w:type="spellStart"/>
      <w:r w:rsidR="004B14D5">
        <w:t>Kids</w:t>
      </w:r>
      <w:proofErr w:type="spellEnd"/>
      <w:r w:rsidR="008B7297">
        <w:t>,</w:t>
      </w:r>
      <w:r>
        <w:t xml:space="preserve"> ingediend worden bij de Geschillencommissie.</w:t>
      </w:r>
    </w:p>
    <w:p w14:paraId="07459315" w14:textId="33212E16" w:rsidR="0095709D" w:rsidRDefault="0095709D" w:rsidP="0095709D">
      <w:pPr>
        <w:autoSpaceDE w:val="0"/>
        <w:autoSpaceDN w:val="0"/>
        <w:adjustRightInd w:val="0"/>
        <w:spacing w:after="0"/>
      </w:pPr>
    </w:p>
    <w:p w14:paraId="1AF1C295" w14:textId="47C297A2" w:rsidR="004B14D5" w:rsidRPr="004B14D5" w:rsidRDefault="004B14D5" w:rsidP="004B14D5"/>
    <w:p w14:paraId="0F4002F6" w14:textId="25BE5A6E" w:rsidR="004B14D5" w:rsidRPr="004B14D5" w:rsidRDefault="004B14D5" w:rsidP="004B14D5"/>
    <w:p w14:paraId="129FF73E" w14:textId="1DDCD1BA" w:rsidR="004B14D5" w:rsidRPr="004B14D5" w:rsidRDefault="004B14D5" w:rsidP="004B14D5"/>
    <w:p w14:paraId="3B669BFF" w14:textId="6A7B4DCA" w:rsidR="004B14D5" w:rsidRPr="004B14D5" w:rsidRDefault="004B14D5" w:rsidP="004B14D5"/>
    <w:p w14:paraId="17643B84" w14:textId="7B4BF777" w:rsidR="004B14D5" w:rsidRPr="004B14D5" w:rsidRDefault="004B14D5" w:rsidP="004B14D5"/>
    <w:p w14:paraId="2C617922" w14:textId="3270CC38" w:rsidR="004B14D5" w:rsidRPr="004B14D5" w:rsidRDefault="004B14D5" w:rsidP="004B14D5">
      <w:pPr>
        <w:tabs>
          <w:tab w:val="left" w:pos="3060"/>
        </w:tabs>
      </w:pPr>
      <w:r>
        <w:tab/>
      </w:r>
    </w:p>
    <w:sectPr w:rsidR="004B14D5" w:rsidRPr="004B14D5" w:rsidSect="00192BF2">
      <w:headerReference w:type="default" r:id="rId15"/>
      <w:footerReference w:type="default" r:id="rId16"/>
      <w:pgSz w:w="11906" w:h="16838"/>
      <w:pgMar w:top="1418" w:right="96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F28F" w14:textId="77777777" w:rsidR="00BE2A53" w:rsidRDefault="00BE2A53" w:rsidP="00150053">
      <w:pPr>
        <w:spacing w:after="0"/>
      </w:pPr>
      <w:r>
        <w:separator/>
      </w:r>
    </w:p>
  </w:endnote>
  <w:endnote w:type="continuationSeparator" w:id="0">
    <w:p w14:paraId="6DFB9E20" w14:textId="77777777" w:rsidR="00BE2A53" w:rsidRDefault="00BE2A53" w:rsidP="00150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E2FE" w14:textId="286AA7DF" w:rsidR="00A96301" w:rsidRPr="0089068A" w:rsidRDefault="00A96301" w:rsidP="00A96301">
    <w:pPr>
      <w:pStyle w:val="Voettekst"/>
      <w:spacing w:after="0"/>
      <w:rPr>
        <w:sz w:val="16"/>
        <w:szCs w:val="16"/>
      </w:rPr>
    </w:pPr>
    <w:r>
      <w:rPr>
        <w:sz w:val="16"/>
        <w:szCs w:val="16"/>
      </w:rPr>
      <w:t xml:space="preserve">Intern </w:t>
    </w:r>
    <w:r w:rsidR="004B14D5">
      <w:rPr>
        <w:sz w:val="16"/>
        <w:szCs w:val="16"/>
      </w:rPr>
      <w:t>k</w:t>
    </w:r>
    <w:r>
      <w:rPr>
        <w:sz w:val="16"/>
        <w:szCs w:val="16"/>
      </w:rPr>
      <w:t>lacht</w:t>
    </w:r>
    <w:r w:rsidRPr="0089068A">
      <w:rPr>
        <w:sz w:val="16"/>
        <w:szCs w:val="16"/>
      </w:rPr>
      <w:t xml:space="preserve">reglement ouders </w:t>
    </w:r>
    <w:proofErr w:type="spellStart"/>
    <w:r w:rsidR="004B14D5">
      <w:rPr>
        <w:sz w:val="16"/>
        <w:szCs w:val="16"/>
      </w:rPr>
      <w:t>Waardse</w:t>
    </w:r>
    <w:proofErr w:type="spellEnd"/>
    <w:r w:rsidR="004B14D5">
      <w:rPr>
        <w:sz w:val="16"/>
        <w:szCs w:val="16"/>
      </w:rPr>
      <w:t xml:space="preserve"> </w:t>
    </w:r>
    <w:proofErr w:type="spellStart"/>
    <w:r w:rsidR="004B14D5">
      <w:rPr>
        <w:sz w:val="16"/>
        <w:szCs w:val="16"/>
      </w:rPr>
      <w:t>Kids</w:t>
    </w:r>
    <w:proofErr w:type="spellEnd"/>
  </w:p>
  <w:p w14:paraId="508E60B4" w14:textId="77777777" w:rsidR="00A96301" w:rsidRDefault="00A96301" w:rsidP="00A96301">
    <w:pPr>
      <w:pStyle w:val="Voettekst"/>
      <w:spacing w:after="0"/>
      <w:rPr>
        <w:sz w:val="16"/>
        <w:szCs w:val="16"/>
      </w:rPr>
    </w:pPr>
    <w:r w:rsidRPr="0089068A">
      <w:rPr>
        <w:sz w:val="16"/>
        <w:szCs w:val="16"/>
      </w:rPr>
      <w:t xml:space="preserve">Status: </w:t>
    </w:r>
    <w:r>
      <w:rPr>
        <w:sz w:val="16"/>
        <w:szCs w:val="16"/>
      </w:rPr>
      <w:t>definitief</w:t>
    </w:r>
  </w:p>
  <w:p w14:paraId="139F82B9" w14:textId="77777777" w:rsidR="00A96301" w:rsidRDefault="00A96301" w:rsidP="00A96301">
    <w:pPr>
      <w:pStyle w:val="Voettekst"/>
      <w:spacing w:after="0"/>
      <w:rPr>
        <w:sz w:val="16"/>
        <w:szCs w:val="16"/>
      </w:rPr>
    </w:pPr>
    <w:r w:rsidRPr="00A96301">
      <w:rPr>
        <w:rFonts w:asciiTheme="majorHAnsi" w:eastAsiaTheme="majorEastAsia" w:hAnsiTheme="majorHAnsi" w:cstheme="majorBidi"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55D9B" wp14:editId="00417375">
              <wp:simplePos x="0" y="0"/>
              <wp:positionH relativeFrom="margin">
                <wp:posOffset>4623435</wp:posOffset>
              </wp:positionH>
              <wp:positionV relativeFrom="bottomMargin">
                <wp:posOffset>253365</wp:posOffset>
              </wp:positionV>
              <wp:extent cx="1282700" cy="343535"/>
              <wp:effectExtent l="9525" t="9525" r="12700" b="8890"/>
              <wp:wrapNone/>
              <wp:docPr id="2" name="Vrije v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custGeom>
                        <a:avLst/>
                        <a:gdLst>
                          <a:gd name="T0" fmla="*/ 641350 w 21600"/>
                          <a:gd name="T1" fmla="*/ 0 h 21600"/>
                          <a:gd name="T2" fmla="*/ 187832 w 21600"/>
                          <a:gd name="T3" fmla="*/ 50306 h 21600"/>
                          <a:gd name="T4" fmla="*/ 0 w 21600"/>
                          <a:gd name="T5" fmla="*/ 171768 h 21600"/>
                          <a:gd name="T6" fmla="*/ 187832 w 21600"/>
                          <a:gd name="T7" fmla="*/ 293229 h 21600"/>
                          <a:gd name="T8" fmla="*/ 641350 w 21600"/>
                          <a:gd name="T9" fmla="*/ 343535 h 21600"/>
                          <a:gd name="T10" fmla="*/ 1094868 w 21600"/>
                          <a:gd name="T11" fmla="*/ 293229 h 21600"/>
                          <a:gd name="T12" fmla="*/ 1282700 w 21600"/>
                          <a:gd name="T13" fmla="*/ 171768 h 21600"/>
                          <a:gd name="T14" fmla="*/ 1094868 w 21600"/>
                          <a:gd name="T15" fmla="*/ 50306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1999" y="10800"/>
                            </a:moveTo>
                            <a:cubicBezTo>
                              <a:pt x="1999" y="15661"/>
                              <a:pt x="5939" y="19601"/>
                              <a:pt x="10800" y="19601"/>
                            </a:cubicBezTo>
                            <a:cubicBezTo>
                              <a:pt x="15661" y="19601"/>
                              <a:pt x="19601" y="15661"/>
                              <a:pt x="19601" y="10800"/>
                            </a:cubicBezTo>
                            <a:cubicBezTo>
                              <a:pt x="19601" y="5939"/>
                              <a:pt x="15661" y="1999"/>
                              <a:pt x="10800" y="1999"/>
                            </a:cubicBezTo>
                            <a:cubicBezTo>
                              <a:pt x="5939" y="1999"/>
                              <a:pt x="1999" y="5939"/>
                              <a:pt x="1999" y="10800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3C8D87" w14:textId="77777777" w:rsidR="00A96301" w:rsidRPr="00A96301" w:rsidRDefault="00A9630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630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96301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A9630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96301">
                            <w:rPr>
                              <w:noProof/>
                              <w:color w:val="808080" w:themeColor="text1" w:themeTint="7F"/>
                              <w:sz w:val="16"/>
                              <w:szCs w:val="16"/>
                            </w:rPr>
                            <w:t>3</w:t>
                          </w:r>
                          <w:r w:rsidRPr="00A96301">
                            <w:rPr>
                              <w:color w:val="808080" w:themeColor="text1" w:themeTint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55D9B" id="Vrije vorm 2" o:spid="_x0000_s1026" style="position:absolute;margin-left:364.05pt;margin-top:19.95pt;width:10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38086095,0;11154264,800087;0,2731867;11154264,4663631;38086095,5463717;65017925,4663631;76172189,2731867;65017925,800087" o:connectangles="0,0,0,0,0,0,0,0" textboxrect="3163,3163,18437,18437"/>
              <v:textbox>
                <w:txbxContent>
                  <w:p w14:paraId="223C8D87" w14:textId="77777777" w:rsidR="00A96301" w:rsidRPr="00A96301" w:rsidRDefault="00A9630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6301">
                      <w:rPr>
                        <w:sz w:val="16"/>
                        <w:szCs w:val="16"/>
                      </w:rPr>
                      <w:fldChar w:fldCharType="begin"/>
                    </w:r>
                    <w:r w:rsidRPr="00A96301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A96301">
                      <w:rPr>
                        <w:sz w:val="16"/>
                        <w:szCs w:val="16"/>
                      </w:rPr>
                      <w:fldChar w:fldCharType="separate"/>
                    </w:r>
                    <w:r w:rsidRPr="00A96301">
                      <w:rPr>
                        <w:noProof/>
                        <w:color w:val="808080" w:themeColor="text1" w:themeTint="7F"/>
                        <w:sz w:val="16"/>
                        <w:szCs w:val="16"/>
                      </w:rPr>
                      <w:t>3</w:t>
                    </w:r>
                    <w:r w:rsidRPr="00A96301">
                      <w:rPr>
                        <w:color w:val="808080" w:themeColor="text1" w:themeTint="7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16"/>
        <w:szCs w:val="16"/>
      </w:rPr>
      <w:t>Datum: 22 maart 2016</w:t>
    </w:r>
  </w:p>
  <w:p w14:paraId="0E546A8E" w14:textId="77777777" w:rsidR="00A96301" w:rsidRPr="0089068A" w:rsidRDefault="00A96301" w:rsidP="00A96301">
    <w:pPr>
      <w:pStyle w:val="Voettekst"/>
      <w:spacing w:after="0"/>
      <w:rPr>
        <w:sz w:val="16"/>
        <w:szCs w:val="16"/>
      </w:rPr>
    </w:pPr>
    <w:r w:rsidRPr="0089068A">
      <w:rPr>
        <w:sz w:val="16"/>
        <w:szCs w:val="16"/>
      </w:rPr>
      <w:t xml:space="preserve">Eigenaar: </w:t>
    </w:r>
    <w:r>
      <w:rPr>
        <w:sz w:val="16"/>
        <w:szCs w:val="16"/>
      </w:rPr>
      <w:t>D</w:t>
    </w:r>
    <w:r w:rsidRPr="0089068A">
      <w:rPr>
        <w:sz w:val="16"/>
        <w:szCs w:val="16"/>
      </w:rPr>
      <w:t>irectie</w:t>
    </w:r>
  </w:p>
  <w:p w14:paraId="4D23FC51" w14:textId="0F0F185F" w:rsidR="005A1493" w:rsidRPr="0089068A" w:rsidRDefault="00A96301" w:rsidP="00F515C9">
    <w:pPr>
      <w:pStyle w:val="Voettekst"/>
      <w:spacing w:after="0"/>
      <w:rPr>
        <w:sz w:val="16"/>
        <w:szCs w:val="16"/>
      </w:rPr>
    </w:pPr>
    <w:r w:rsidRPr="0089068A">
      <w:rPr>
        <w:sz w:val="16"/>
        <w:szCs w:val="16"/>
      </w:rPr>
      <w:t xml:space="preserve">Evaluatiedatum: </w:t>
    </w:r>
    <w:r w:rsidR="004B14D5">
      <w:rPr>
        <w:sz w:val="16"/>
        <w:szCs w:val="16"/>
      </w:rPr>
      <w:t>augustus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9E56" w14:textId="77777777" w:rsidR="00BE2A53" w:rsidRDefault="00BE2A53" w:rsidP="00150053">
      <w:pPr>
        <w:spacing w:after="0"/>
      </w:pPr>
      <w:r>
        <w:separator/>
      </w:r>
    </w:p>
  </w:footnote>
  <w:footnote w:type="continuationSeparator" w:id="0">
    <w:p w14:paraId="44E871BC" w14:textId="77777777" w:rsidR="00BE2A53" w:rsidRDefault="00BE2A53" w:rsidP="001500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0978" w14:textId="44CF7868" w:rsidR="005A1493" w:rsidRDefault="004B14D5">
    <w:pPr>
      <w:pStyle w:val="Koptekst"/>
    </w:pPr>
    <w:r w:rsidRPr="00226491">
      <w:rPr>
        <w:noProof/>
      </w:rPr>
      <w:drawing>
        <wp:anchor distT="0" distB="0" distL="114300" distR="114300" simplePos="0" relativeHeight="251657216" behindDoc="1" locked="0" layoutInCell="1" allowOverlap="1" wp14:anchorId="664B036C" wp14:editId="0BF2E4D5">
          <wp:simplePos x="0" y="0"/>
          <wp:positionH relativeFrom="page">
            <wp:posOffset>6292215</wp:posOffset>
          </wp:positionH>
          <wp:positionV relativeFrom="paragraph">
            <wp:posOffset>-219710</wp:posOffset>
          </wp:positionV>
          <wp:extent cx="991234" cy="694287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ardse Kid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4" cy="694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5C5"/>
    <w:multiLevelType w:val="multilevel"/>
    <w:tmpl w:val="7B9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9736F"/>
    <w:multiLevelType w:val="hybridMultilevel"/>
    <w:tmpl w:val="7B0C1D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55D1"/>
    <w:multiLevelType w:val="multilevel"/>
    <w:tmpl w:val="D3EA4F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40B4A8D"/>
    <w:multiLevelType w:val="hybridMultilevel"/>
    <w:tmpl w:val="3A622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4977"/>
    <w:multiLevelType w:val="multilevel"/>
    <w:tmpl w:val="48BCC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6B5EAE"/>
    <w:multiLevelType w:val="hybridMultilevel"/>
    <w:tmpl w:val="218EB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07670">
    <w:abstractNumId w:val="2"/>
  </w:num>
  <w:num w:numId="2" w16cid:durableId="527060917">
    <w:abstractNumId w:val="0"/>
  </w:num>
  <w:num w:numId="3" w16cid:durableId="686642056">
    <w:abstractNumId w:val="5"/>
  </w:num>
  <w:num w:numId="4" w16cid:durableId="1180237903">
    <w:abstractNumId w:val="3"/>
  </w:num>
  <w:num w:numId="5" w16cid:durableId="1449352991">
    <w:abstractNumId w:val="1"/>
  </w:num>
  <w:num w:numId="6" w16cid:durableId="1984460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2B"/>
    <w:rsid w:val="00014886"/>
    <w:rsid w:val="000151D0"/>
    <w:rsid w:val="00040595"/>
    <w:rsid w:val="00112AE2"/>
    <w:rsid w:val="00150053"/>
    <w:rsid w:val="00167716"/>
    <w:rsid w:val="00173AAC"/>
    <w:rsid w:val="0018136A"/>
    <w:rsid w:val="00192BF2"/>
    <w:rsid w:val="001C2121"/>
    <w:rsid w:val="00206C30"/>
    <w:rsid w:val="0023439C"/>
    <w:rsid w:val="00286B41"/>
    <w:rsid w:val="00331A70"/>
    <w:rsid w:val="00376A73"/>
    <w:rsid w:val="003A7513"/>
    <w:rsid w:val="003B0FDE"/>
    <w:rsid w:val="00420777"/>
    <w:rsid w:val="00430591"/>
    <w:rsid w:val="004449AF"/>
    <w:rsid w:val="0046752B"/>
    <w:rsid w:val="004B14D5"/>
    <w:rsid w:val="00524E65"/>
    <w:rsid w:val="00546048"/>
    <w:rsid w:val="00557610"/>
    <w:rsid w:val="00577402"/>
    <w:rsid w:val="00594A97"/>
    <w:rsid w:val="005A1493"/>
    <w:rsid w:val="005B3633"/>
    <w:rsid w:val="00621015"/>
    <w:rsid w:val="00622344"/>
    <w:rsid w:val="00626B81"/>
    <w:rsid w:val="0065172A"/>
    <w:rsid w:val="0068334E"/>
    <w:rsid w:val="00721403"/>
    <w:rsid w:val="0077148C"/>
    <w:rsid w:val="00783F15"/>
    <w:rsid w:val="00796684"/>
    <w:rsid w:val="007A48F1"/>
    <w:rsid w:val="007B26EB"/>
    <w:rsid w:val="007E0DB2"/>
    <w:rsid w:val="00812B30"/>
    <w:rsid w:val="00823CBC"/>
    <w:rsid w:val="00847BF3"/>
    <w:rsid w:val="008702F8"/>
    <w:rsid w:val="008742AC"/>
    <w:rsid w:val="008903A7"/>
    <w:rsid w:val="0089068A"/>
    <w:rsid w:val="00891388"/>
    <w:rsid w:val="00894AC6"/>
    <w:rsid w:val="008B7297"/>
    <w:rsid w:val="00914BE2"/>
    <w:rsid w:val="00917549"/>
    <w:rsid w:val="009231C8"/>
    <w:rsid w:val="009330BE"/>
    <w:rsid w:val="0095709D"/>
    <w:rsid w:val="00993702"/>
    <w:rsid w:val="00997FDF"/>
    <w:rsid w:val="009A28CC"/>
    <w:rsid w:val="009A6617"/>
    <w:rsid w:val="009B5BF1"/>
    <w:rsid w:val="009D5EA5"/>
    <w:rsid w:val="00A442D4"/>
    <w:rsid w:val="00A819B6"/>
    <w:rsid w:val="00A83AB3"/>
    <w:rsid w:val="00A96301"/>
    <w:rsid w:val="00AB347F"/>
    <w:rsid w:val="00AC338C"/>
    <w:rsid w:val="00AF111F"/>
    <w:rsid w:val="00B5136A"/>
    <w:rsid w:val="00B70378"/>
    <w:rsid w:val="00B71BE4"/>
    <w:rsid w:val="00BE2A53"/>
    <w:rsid w:val="00C1660D"/>
    <w:rsid w:val="00C22FF6"/>
    <w:rsid w:val="00C40EDB"/>
    <w:rsid w:val="00C8439D"/>
    <w:rsid w:val="00C9441E"/>
    <w:rsid w:val="00CB6695"/>
    <w:rsid w:val="00D27111"/>
    <w:rsid w:val="00D30431"/>
    <w:rsid w:val="00D64B77"/>
    <w:rsid w:val="00DC6A5F"/>
    <w:rsid w:val="00E11571"/>
    <w:rsid w:val="00E35C1B"/>
    <w:rsid w:val="00E53A5D"/>
    <w:rsid w:val="00E604F5"/>
    <w:rsid w:val="00E83BB3"/>
    <w:rsid w:val="00EB1101"/>
    <w:rsid w:val="00EC6BEE"/>
    <w:rsid w:val="00EE055B"/>
    <w:rsid w:val="00EE36AE"/>
    <w:rsid w:val="00F515C9"/>
    <w:rsid w:val="00FA4AA5"/>
    <w:rsid w:val="00FD687E"/>
    <w:rsid w:val="00FF3D02"/>
    <w:rsid w:val="2E0369EF"/>
    <w:rsid w:val="31E4ACB1"/>
    <w:rsid w:val="57E74073"/>
    <w:rsid w:val="7D2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74E5F09"/>
  <w15:chartTrackingRefBased/>
  <w15:docId w15:val="{C8475A7E-BD41-4A94-88BF-04CBFD70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0378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752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752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500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5005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00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5005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0E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40E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geschillencommissie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achtenloket-kinderopvang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nl/?gws_rd=s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890C5CB8E0347B3C6E14D2B77B163" ma:contentTypeVersion="4" ma:contentTypeDescription="Een nieuw document maken." ma:contentTypeScope="" ma:versionID="7e9124bd4e498fcad4e3d7fd1979045a">
  <xsd:schema xmlns:xsd="http://www.w3.org/2001/XMLSchema" xmlns:xs="http://www.w3.org/2001/XMLSchema" xmlns:p="http://schemas.microsoft.com/office/2006/metadata/properties" xmlns:ns2="df7c0ce7-23f2-493d-9ad0-a1c3cc9f4ece" xmlns:ns3="b3029b66-b2c8-4d16-af14-2a7674958f8b" targetNamespace="http://schemas.microsoft.com/office/2006/metadata/properties" ma:root="true" ma:fieldsID="22963df095f418b790e0e61e286b7a9c" ns2:_="" ns3:_="">
    <xsd:import namespace="df7c0ce7-23f2-493d-9ad0-a1c3cc9f4ece"/>
    <xsd:import namespace="b3029b66-b2c8-4d16-af14-2a7674958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0ce7-23f2-493d-9ad0-a1c3cc9f4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29b66-b2c8-4d16-af14-2a7674958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6969-774B-4277-888B-6CC8E650F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c0ce7-23f2-493d-9ad0-a1c3cc9f4ece"/>
    <ds:schemaRef ds:uri="b3029b66-b2c8-4d16-af14-2a7674958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30ADC-5B2E-4BF5-BE48-DE255018A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C14D4-CDED-4563-B1C2-1A0AC44403A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3029b66-b2c8-4d16-af14-2a7674958f8b"/>
    <ds:schemaRef ds:uri="df7c0ce7-23f2-493d-9ad0-a1c3cc9f4e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252ED5-D19C-4613-A9EF-909FD6CD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m.venderbos</dc:creator>
  <cp:keywords/>
  <cp:lastModifiedBy>Elisabeth van den Dool</cp:lastModifiedBy>
  <cp:revision>2</cp:revision>
  <cp:lastPrinted>2012-05-18T13:08:00Z</cp:lastPrinted>
  <dcterms:created xsi:type="dcterms:W3CDTF">2022-11-04T09:36:00Z</dcterms:created>
  <dcterms:modified xsi:type="dcterms:W3CDTF">2022-11-04T09:36:00Z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0x010100CD4890C5CB8E0347B3C6E14D2B77B163</vt:lpwstr>
  </property>
</Properties>
</file>